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EF" w:rsidRDefault="00DB6FBB" w:rsidP="005A0AEF"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1.7pt;margin-top:0;width:36.45pt;height:43.3pt;z-index:251659264;visibility:visible;mso-wrap-edited:f" fillcolor="window">
            <v:imagedata r:id="rId7" o:title=""/>
            <w10:wrap type="square"/>
          </v:shape>
          <o:OLEObject Type="Embed" ProgID="Word.Picture.8" ShapeID="_x0000_s1027" DrawAspect="Content" ObjectID="_1753793512" r:id="rId8"/>
        </w:object>
      </w:r>
    </w:p>
    <w:p w:rsidR="00246D13" w:rsidRDefault="00246D13" w:rsidP="005A0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D13" w:rsidRDefault="00246D13" w:rsidP="005A0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0AEF" w:rsidRPr="005A0AEF" w:rsidRDefault="005A0AEF" w:rsidP="005A0AEF">
      <w:pPr>
        <w:spacing w:after="0"/>
        <w:jc w:val="center"/>
        <w:rPr>
          <w:rFonts w:ascii="Times New Roman" w:hAnsi="Times New Roman"/>
        </w:rPr>
      </w:pPr>
      <w:r w:rsidRPr="005A0AE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0AEF" w:rsidRPr="005A0AEF" w:rsidRDefault="005A0AEF" w:rsidP="005A0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0AEF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5A0AEF" w:rsidRPr="005A0AEF" w:rsidRDefault="005A0AEF" w:rsidP="005A0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0AEF">
        <w:rPr>
          <w:rFonts w:ascii="Times New Roman" w:hAnsi="Times New Roman"/>
          <w:b/>
          <w:sz w:val="28"/>
          <w:szCs w:val="28"/>
        </w:rPr>
        <w:t>Совет депутатов Тёсово-Нетыльского сельского поселения</w:t>
      </w:r>
    </w:p>
    <w:p w:rsidR="005A0AEF" w:rsidRPr="005A0AEF" w:rsidRDefault="005A0AEF" w:rsidP="005A0A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0AEF" w:rsidRPr="005A0AEF" w:rsidRDefault="005A0AEF" w:rsidP="005A0AEF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5A0AEF">
        <w:rPr>
          <w:rFonts w:ascii="Times New Roman" w:hAnsi="Times New Roman"/>
          <w:b/>
          <w:sz w:val="28"/>
        </w:rPr>
        <w:t>РЕШЕНИЕ</w:t>
      </w:r>
    </w:p>
    <w:p w:rsidR="005A0AEF" w:rsidRDefault="005A0AEF" w:rsidP="005A0AEF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5A0AEF" w:rsidRDefault="005A0AEF" w:rsidP="005A0AEF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5A0AEF">
        <w:rPr>
          <w:rFonts w:ascii="Times New Roman" w:hAnsi="Times New Roman"/>
          <w:sz w:val="28"/>
          <w:szCs w:val="28"/>
        </w:rPr>
        <w:t xml:space="preserve">от </w:t>
      </w:r>
      <w:r w:rsidR="003D4A64">
        <w:rPr>
          <w:rFonts w:ascii="Times New Roman" w:hAnsi="Times New Roman"/>
          <w:sz w:val="28"/>
          <w:szCs w:val="28"/>
        </w:rPr>
        <w:t xml:space="preserve">17.08.2023 </w:t>
      </w:r>
      <w:r w:rsidRPr="005A0AEF">
        <w:rPr>
          <w:rFonts w:ascii="Times New Roman" w:hAnsi="Times New Roman"/>
          <w:sz w:val="28"/>
          <w:szCs w:val="28"/>
        </w:rPr>
        <w:t xml:space="preserve">№ </w:t>
      </w:r>
      <w:r w:rsidR="003D4A64">
        <w:rPr>
          <w:rFonts w:ascii="Times New Roman" w:hAnsi="Times New Roman"/>
          <w:sz w:val="28"/>
          <w:szCs w:val="28"/>
        </w:rPr>
        <w:t>153</w:t>
      </w:r>
    </w:p>
    <w:p w:rsidR="005A0AEF" w:rsidRPr="005A0AEF" w:rsidRDefault="005A0AEF" w:rsidP="005A0AEF">
      <w:pPr>
        <w:spacing w:after="0"/>
        <w:rPr>
          <w:rFonts w:ascii="Times New Roman" w:hAnsi="Times New Roman"/>
          <w:sz w:val="28"/>
          <w:szCs w:val="28"/>
        </w:rPr>
      </w:pPr>
      <w:r w:rsidRPr="005A0AEF">
        <w:rPr>
          <w:rFonts w:ascii="Times New Roman" w:hAnsi="Times New Roman"/>
          <w:sz w:val="28"/>
          <w:szCs w:val="28"/>
        </w:rPr>
        <w:t>п. Тёсово-Нетыльский</w:t>
      </w:r>
    </w:p>
    <w:p w:rsidR="0030313D" w:rsidRPr="005A0AEF" w:rsidRDefault="0030313D" w:rsidP="00BB7D37">
      <w:pPr>
        <w:shd w:val="clear" w:color="auto" w:fill="FFFFFF"/>
        <w:ind w:left="-567" w:hanging="567"/>
        <w:contextualSpacing/>
        <w:rPr>
          <w:rFonts w:ascii="Times New Roman" w:hAnsi="Times New Roman"/>
          <w:b/>
          <w:bCs/>
          <w:spacing w:val="-2"/>
          <w:sz w:val="28"/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5590"/>
      </w:tblGrid>
      <w:tr w:rsidR="0030313D" w:rsidTr="00A31CC0">
        <w:trPr>
          <w:trHeight w:val="334"/>
        </w:trPr>
        <w:tc>
          <w:tcPr>
            <w:tcW w:w="5590" w:type="dxa"/>
          </w:tcPr>
          <w:p w:rsidR="0030313D" w:rsidRDefault="0030313D" w:rsidP="005A0AEF">
            <w:pPr>
              <w:shd w:val="clear" w:color="auto" w:fill="FFFFFF"/>
              <w:spacing w:after="0" w:line="240" w:lineRule="exact"/>
              <w:ind w:right="72"/>
              <w:contextualSpacing/>
              <w:jc w:val="both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57054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Об утверждении Положения о порядке привлечения граждан к выполнению</w:t>
            </w:r>
            <w:r w:rsidRPr="0057054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br/>
              <w:t xml:space="preserve">на добровольной основе социально значимых для </w:t>
            </w:r>
            <w:r w:rsidRPr="0057054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ab/>
              <w:t xml:space="preserve"> </w:t>
            </w:r>
            <w:r w:rsidR="005A0AEF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>Тёсово-Нетыльского</w:t>
            </w:r>
            <w:r w:rsidRPr="00570546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 xml:space="preserve"> сельского поселения</w:t>
            </w:r>
            <w:r w:rsidR="005A0AEF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работ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(в том числе дежурств) в </w:t>
            </w:r>
            <w:r w:rsidRPr="0057054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целях решения вопросов местного значения</w:t>
            </w:r>
          </w:p>
        </w:tc>
      </w:tr>
    </w:tbl>
    <w:p w:rsidR="0030313D" w:rsidRDefault="0030313D" w:rsidP="00570546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30313D" w:rsidRPr="00570546" w:rsidRDefault="0030313D" w:rsidP="00570546">
      <w:pPr>
        <w:shd w:val="clear" w:color="auto" w:fill="FFFFFF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0546">
        <w:rPr>
          <w:rFonts w:ascii="Times New Roman" w:hAnsi="Times New Roman"/>
          <w:sz w:val="28"/>
          <w:szCs w:val="28"/>
        </w:rPr>
        <w:t>В соответствии с частью 2 статьи 17 Федерального закона от 06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 xml:space="preserve">ссийской Федерации» и Уставом </w:t>
      </w:r>
      <w:r w:rsidR="005A0AEF">
        <w:rPr>
          <w:rFonts w:ascii="Times New Roman" w:hAnsi="Times New Roman"/>
          <w:sz w:val="28"/>
          <w:szCs w:val="28"/>
        </w:rPr>
        <w:t>Тёсово-Нетыльского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принятым</w:t>
      </w:r>
      <w:r w:rsidR="005A0AEF">
        <w:rPr>
          <w:rFonts w:ascii="Times New Roman" w:hAnsi="Times New Roman"/>
          <w:sz w:val="28"/>
          <w:szCs w:val="28"/>
        </w:rPr>
        <w:t>, Совет депутатов Тёсово-Нетыльского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A0AEF" w:rsidRDefault="005A0AEF" w:rsidP="00A31CC0">
      <w:pPr>
        <w:shd w:val="clear" w:color="auto" w:fill="FFFFFF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313D" w:rsidRPr="00BB7D37" w:rsidRDefault="0030313D" w:rsidP="00A31CC0">
      <w:pPr>
        <w:shd w:val="clear" w:color="auto" w:fill="FFFFFF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BB7D37">
        <w:rPr>
          <w:rFonts w:ascii="Times New Roman" w:hAnsi="Times New Roman"/>
          <w:b/>
          <w:sz w:val="28"/>
          <w:szCs w:val="28"/>
        </w:rPr>
        <w:t>:</w:t>
      </w:r>
    </w:p>
    <w:p w:rsidR="0030313D" w:rsidRDefault="0030313D" w:rsidP="00570546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37">
        <w:rPr>
          <w:rFonts w:ascii="Times New Roman" w:hAnsi="Times New Roman"/>
          <w:spacing w:val="-27"/>
          <w:sz w:val="28"/>
          <w:szCs w:val="28"/>
        </w:rPr>
        <w:t>1.</w:t>
      </w:r>
      <w:r w:rsidRPr="00BB7D37">
        <w:rPr>
          <w:rFonts w:ascii="Times New Roman" w:hAnsi="Times New Roman"/>
          <w:sz w:val="28"/>
          <w:szCs w:val="28"/>
        </w:rPr>
        <w:t xml:space="preserve"> Утвердить прилагае</w:t>
      </w:r>
      <w:r>
        <w:rPr>
          <w:rFonts w:ascii="Times New Roman" w:hAnsi="Times New Roman"/>
          <w:sz w:val="28"/>
          <w:szCs w:val="28"/>
        </w:rPr>
        <w:t>мое</w:t>
      </w:r>
      <w:r w:rsidRPr="00BB7D37">
        <w:rPr>
          <w:rFonts w:ascii="Times New Roman" w:hAnsi="Times New Roman"/>
          <w:sz w:val="28"/>
          <w:szCs w:val="28"/>
        </w:rPr>
        <w:t xml:space="preserve"> </w:t>
      </w:r>
      <w:r w:rsidRPr="0057054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570546">
        <w:rPr>
          <w:rFonts w:ascii="Times New Roman" w:hAnsi="Times New Roman"/>
          <w:sz w:val="28"/>
          <w:szCs w:val="28"/>
        </w:rPr>
        <w:t xml:space="preserve"> о порядке п</w:t>
      </w:r>
      <w:r>
        <w:rPr>
          <w:rFonts w:ascii="Times New Roman" w:hAnsi="Times New Roman"/>
          <w:sz w:val="28"/>
          <w:szCs w:val="28"/>
        </w:rPr>
        <w:t xml:space="preserve">ривлечения граждан к выполнению </w:t>
      </w:r>
      <w:r w:rsidRPr="00570546">
        <w:rPr>
          <w:rFonts w:ascii="Times New Roman" w:hAnsi="Times New Roman"/>
          <w:sz w:val="28"/>
          <w:szCs w:val="28"/>
        </w:rPr>
        <w:t xml:space="preserve">на добровольной </w:t>
      </w:r>
      <w:r w:rsidR="005A0AEF">
        <w:rPr>
          <w:rFonts w:ascii="Times New Roman" w:hAnsi="Times New Roman"/>
          <w:sz w:val="28"/>
          <w:szCs w:val="28"/>
        </w:rPr>
        <w:t xml:space="preserve">основе социально значимых для </w:t>
      </w:r>
      <w:r w:rsidR="005A0AEF">
        <w:rPr>
          <w:rFonts w:ascii="Times New Roman" w:hAnsi="Times New Roman"/>
          <w:sz w:val="28"/>
          <w:szCs w:val="28"/>
        </w:rPr>
        <w:tab/>
        <w:t>Тёсово-Нетыльского с</w:t>
      </w:r>
      <w:r w:rsidRPr="00570546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работ (в том числе дежурств) в </w:t>
      </w:r>
      <w:r w:rsidRPr="00570546">
        <w:rPr>
          <w:rFonts w:ascii="Times New Roman" w:hAnsi="Times New Roman"/>
          <w:sz w:val="28"/>
          <w:szCs w:val="28"/>
        </w:rPr>
        <w:t>целях решения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5A0AEF" w:rsidRDefault="0030313D" w:rsidP="005A0AEF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5A0AEF" w:rsidRPr="005A0AEF" w:rsidRDefault="005A0AEF" w:rsidP="005A0AEF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0AEF">
        <w:rPr>
          <w:rFonts w:ascii="Times New Roman" w:eastAsia="Calibri" w:hAnsi="Times New Roman"/>
          <w:sz w:val="28"/>
          <w:szCs w:val="28"/>
          <w:lang w:eastAsia="en-US"/>
        </w:rPr>
        <w:t xml:space="preserve"> 3. 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</w:t>
      </w:r>
      <w:bookmarkStart w:id="0" w:name="Par25"/>
      <w:bookmarkEnd w:id="0"/>
      <w:r w:rsidRPr="005A0AE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5A0AEF">
        <w:rPr>
          <w:rFonts w:ascii="Times New Roman" w:eastAsia="Calibri" w:hAnsi="Times New Roman"/>
          <w:sz w:val="28"/>
          <w:szCs w:val="28"/>
          <w:lang w:eastAsia="ar-SA"/>
        </w:rPr>
        <w:t xml:space="preserve"> https://tesovonetylskoe-r49.gosweb.gosuslugi.r</w:t>
      </w:r>
      <w:r w:rsidRPr="005A0AEF">
        <w:rPr>
          <w:rFonts w:ascii="Times New Roman" w:eastAsia="Calibri" w:hAnsi="Times New Roman"/>
          <w:sz w:val="28"/>
          <w:szCs w:val="28"/>
          <w:lang w:val="en-US" w:eastAsia="ar-SA"/>
        </w:rPr>
        <w:t>u</w:t>
      </w:r>
      <w:r w:rsidRPr="005A0AEF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5A0AEF" w:rsidRDefault="005A0AEF" w:rsidP="005A0AEF">
      <w:pPr>
        <w:ind w:firstLine="567"/>
        <w:jc w:val="both"/>
        <w:rPr>
          <w:sz w:val="28"/>
          <w:szCs w:val="28"/>
        </w:rPr>
      </w:pPr>
    </w:p>
    <w:p w:rsidR="005A0AEF" w:rsidRPr="005A0AEF" w:rsidRDefault="005A0AEF" w:rsidP="005A0AEF">
      <w:pPr>
        <w:jc w:val="both"/>
        <w:rPr>
          <w:rFonts w:ascii="Times New Roman" w:hAnsi="Times New Roman"/>
          <w:sz w:val="28"/>
          <w:szCs w:val="28"/>
        </w:rPr>
      </w:pPr>
      <w:r w:rsidRPr="005A0AE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A0AEF">
        <w:rPr>
          <w:rFonts w:ascii="Times New Roman" w:hAnsi="Times New Roman"/>
          <w:sz w:val="28"/>
          <w:szCs w:val="28"/>
        </w:rPr>
        <w:t xml:space="preserve"> С.В.Худобина</w:t>
      </w:r>
    </w:p>
    <w:p w:rsidR="005A0AEF" w:rsidRDefault="005A0AEF" w:rsidP="005A0AEF">
      <w:pPr>
        <w:tabs>
          <w:tab w:val="left" w:pos="8580"/>
        </w:tabs>
        <w:jc w:val="right"/>
        <w:rPr>
          <w:sz w:val="28"/>
          <w:szCs w:val="28"/>
        </w:rPr>
      </w:pPr>
    </w:p>
    <w:p w:rsidR="005A0AEF" w:rsidRDefault="005A0AEF" w:rsidP="005A0AEF">
      <w:pPr>
        <w:tabs>
          <w:tab w:val="left" w:pos="8580"/>
        </w:tabs>
        <w:jc w:val="right"/>
        <w:rPr>
          <w:sz w:val="28"/>
          <w:szCs w:val="28"/>
        </w:rPr>
      </w:pPr>
    </w:p>
    <w:p w:rsidR="005A0AEF" w:rsidRDefault="005A0AEF" w:rsidP="005A0AEF">
      <w:pPr>
        <w:tabs>
          <w:tab w:val="left" w:pos="8580"/>
        </w:tabs>
        <w:rPr>
          <w:sz w:val="28"/>
          <w:szCs w:val="28"/>
        </w:rPr>
      </w:pPr>
    </w:p>
    <w:p w:rsidR="0030313D" w:rsidRPr="005A0AEF" w:rsidRDefault="0030313D" w:rsidP="005A0AEF">
      <w:pPr>
        <w:shd w:val="clear" w:color="auto" w:fill="FFFFFF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5A0AEF" w:rsidRDefault="005A0AEF" w:rsidP="00270D66">
      <w:pPr>
        <w:shd w:val="clear" w:color="auto" w:fill="FFFFFF"/>
        <w:ind w:left="5245"/>
        <w:contextualSpacing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5A0AEF" w:rsidRDefault="005A0AEF" w:rsidP="005A0AEF">
      <w:pPr>
        <w:shd w:val="clear" w:color="auto" w:fill="FFFFFF"/>
        <w:contextualSpacing/>
        <w:rPr>
          <w:rFonts w:ascii="Times New Roman" w:hAnsi="Times New Roman"/>
          <w:spacing w:val="-3"/>
          <w:sz w:val="24"/>
          <w:szCs w:val="24"/>
        </w:rPr>
      </w:pPr>
    </w:p>
    <w:p w:rsidR="0030313D" w:rsidRPr="00A31CC0" w:rsidRDefault="0030313D" w:rsidP="005A0AEF">
      <w:pPr>
        <w:shd w:val="clear" w:color="auto" w:fill="FFFFFF"/>
        <w:ind w:left="5245"/>
        <w:contextualSpacing/>
        <w:jc w:val="right"/>
        <w:rPr>
          <w:rFonts w:ascii="Times New Roman" w:hAnsi="Times New Roman"/>
          <w:spacing w:val="-3"/>
          <w:sz w:val="24"/>
          <w:szCs w:val="24"/>
        </w:rPr>
      </w:pPr>
      <w:r w:rsidRPr="00A31CC0">
        <w:rPr>
          <w:rFonts w:ascii="Times New Roman" w:hAnsi="Times New Roman"/>
          <w:spacing w:val="-3"/>
          <w:sz w:val="24"/>
          <w:szCs w:val="24"/>
        </w:rPr>
        <w:t>УТВЕРЖДЕНО</w:t>
      </w:r>
    </w:p>
    <w:p w:rsidR="0030313D" w:rsidRPr="00A31CC0" w:rsidRDefault="0030313D" w:rsidP="005A0AEF">
      <w:pPr>
        <w:shd w:val="clear" w:color="auto" w:fill="FFFFFF"/>
        <w:ind w:left="5245"/>
        <w:contextualSpacing/>
        <w:jc w:val="right"/>
        <w:rPr>
          <w:rFonts w:ascii="Times New Roman" w:hAnsi="Times New Roman"/>
          <w:spacing w:val="-3"/>
          <w:sz w:val="24"/>
          <w:szCs w:val="24"/>
        </w:rPr>
      </w:pPr>
      <w:r w:rsidRPr="00A31CC0">
        <w:rPr>
          <w:rFonts w:ascii="Times New Roman" w:hAnsi="Times New Roman"/>
          <w:spacing w:val="-3"/>
          <w:sz w:val="24"/>
          <w:szCs w:val="24"/>
        </w:rPr>
        <w:t xml:space="preserve">решением Совета депутатов </w:t>
      </w:r>
    </w:p>
    <w:p w:rsidR="0030313D" w:rsidRPr="00A31CC0" w:rsidRDefault="005A0AEF" w:rsidP="005A0AEF">
      <w:pPr>
        <w:shd w:val="clear" w:color="auto" w:fill="FFFFFF"/>
        <w:ind w:left="5245"/>
        <w:contextualSpacing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Тёсово-Нетыльского</w:t>
      </w:r>
      <w:r w:rsidR="0030313D" w:rsidRPr="00A31CC0">
        <w:rPr>
          <w:rFonts w:ascii="Times New Roman" w:hAnsi="Times New Roman"/>
          <w:spacing w:val="-3"/>
          <w:sz w:val="24"/>
          <w:szCs w:val="24"/>
        </w:rPr>
        <w:t xml:space="preserve"> сельского поселения </w:t>
      </w:r>
    </w:p>
    <w:p w:rsidR="0030313D" w:rsidRPr="00A31CC0" w:rsidRDefault="0030313D" w:rsidP="005A0AEF">
      <w:pPr>
        <w:widowControl w:val="0"/>
        <w:autoSpaceDE w:val="0"/>
        <w:autoSpaceDN w:val="0"/>
        <w:adjustRightInd w:val="0"/>
        <w:ind w:hanging="567"/>
        <w:contextualSpacing/>
        <w:jc w:val="right"/>
        <w:rPr>
          <w:rFonts w:ascii="Times New Roman" w:hAnsi="Times New Roman"/>
          <w:sz w:val="24"/>
          <w:szCs w:val="24"/>
        </w:rPr>
      </w:pPr>
      <w:r w:rsidRPr="00A31CC0">
        <w:rPr>
          <w:rFonts w:ascii="Times New Roman" w:hAnsi="Times New Roman"/>
          <w:sz w:val="24"/>
          <w:szCs w:val="24"/>
        </w:rPr>
        <w:t xml:space="preserve">от </w:t>
      </w:r>
      <w:r w:rsidR="003D4A64">
        <w:rPr>
          <w:rFonts w:ascii="Times New Roman" w:hAnsi="Times New Roman"/>
          <w:sz w:val="24"/>
          <w:szCs w:val="24"/>
        </w:rPr>
        <w:t xml:space="preserve">17.08.2023 </w:t>
      </w:r>
      <w:r w:rsidRPr="00A31CC0">
        <w:rPr>
          <w:rFonts w:ascii="Times New Roman" w:hAnsi="Times New Roman"/>
          <w:sz w:val="24"/>
          <w:szCs w:val="24"/>
        </w:rPr>
        <w:t xml:space="preserve">№ </w:t>
      </w:r>
      <w:r w:rsidR="003D4A64">
        <w:rPr>
          <w:rFonts w:ascii="Times New Roman" w:hAnsi="Times New Roman"/>
          <w:sz w:val="24"/>
          <w:szCs w:val="24"/>
        </w:rPr>
        <w:t>153</w:t>
      </w:r>
      <w:bookmarkStart w:id="1" w:name="_GoBack"/>
      <w:bookmarkEnd w:id="1"/>
    </w:p>
    <w:p w:rsidR="0030313D" w:rsidRPr="00FF008F" w:rsidRDefault="0030313D" w:rsidP="005A0AEF">
      <w:pPr>
        <w:shd w:val="clear" w:color="auto" w:fill="FFFFFF"/>
        <w:ind w:left="5245"/>
        <w:contextualSpacing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30313D" w:rsidRDefault="0030313D" w:rsidP="005A0AEF">
      <w:pPr>
        <w:shd w:val="clear" w:color="auto" w:fill="FFFFFF"/>
        <w:ind w:left="5245"/>
        <w:contextualSpacing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30313D" w:rsidRDefault="0030313D" w:rsidP="00B021BA">
      <w:pPr>
        <w:pStyle w:val="1"/>
        <w:ind w:firstLine="0"/>
        <w:jc w:val="center"/>
        <w:rPr>
          <w:b/>
          <w:bCs/>
          <w:spacing w:val="-2"/>
        </w:rPr>
      </w:pPr>
      <w:r w:rsidRPr="00570546">
        <w:rPr>
          <w:b/>
          <w:bCs/>
          <w:spacing w:val="-2"/>
        </w:rPr>
        <w:t>ПОЛОЖЕНИ</w:t>
      </w:r>
      <w:r>
        <w:rPr>
          <w:b/>
          <w:bCs/>
          <w:spacing w:val="-2"/>
        </w:rPr>
        <w:t>Е</w:t>
      </w:r>
      <w:r w:rsidRPr="00570546">
        <w:rPr>
          <w:b/>
          <w:bCs/>
          <w:spacing w:val="-2"/>
        </w:rPr>
        <w:t xml:space="preserve"> </w:t>
      </w:r>
    </w:p>
    <w:p w:rsidR="0030313D" w:rsidRDefault="0030313D" w:rsidP="00B021BA">
      <w:pPr>
        <w:pStyle w:val="1"/>
        <w:ind w:firstLine="0"/>
        <w:jc w:val="center"/>
        <w:rPr>
          <w:b/>
          <w:bCs/>
          <w:spacing w:val="-2"/>
        </w:rPr>
      </w:pPr>
      <w:r w:rsidRPr="00570546">
        <w:rPr>
          <w:b/>
          <w:bCs/>
          <w:spacing w:val="-2"/>
        </w:rPr>
        <w:t>о порядке привлечения граждан к выполнению</w:t>
      </w:r>
      <w:r w:rsidRPr="00570546">
        <w:rPr>
          <w:b/>
          <w:bCs/>
          <w:spacing w:val="-2"/>
        </w:rPr>
        <w:br/>
        <w:t xml:space="preserve">на добровольной основе социально значимых для </w:t>
      </w:r>
      <w:r w:rsidRPr="00570546">
        <w:rPr>
          <w:b/>
          <w:bCs/>
          <w:spacing w:val="-2"/>
        </w:rPr>
        <w:tab/>
        <w:t xml:space="preserve"> </w:t>
      </w:r>
    </w:p>
    <w:p w:rsidR="0030313D" w:rsidRDefault="005A0AEF" w:rsidP="00B021BA">
      <w:pPr>
        <w:pStyle w:val="1"/>
        <w:ind w:firstLine="0"/>
        <w:jc w:val="center"/>
        <w:rPr>
          <w:b/>
          <w:bCs/>
          <w:spacing w:val="-2"/>
        </w:rPr>
      </w:pPr>
      <w:r>
        <w:rPr>
          <w:b/>
          <w:bCs/>
          <w:iCs/>
          <w:spacing w:val="-2"/>
        </w:rPr>
        <w:t>Тёсово-Нетыльского</w:t>
      </w:r>
      <w:r w:rsidR="0030313D" w:rsidRPr="00570546">
        <w:rPr>
          <w:b/>
          <w:bCs/>
          <w:iCs/>
          <w:spacing w:val="-2"/>
        </w:rPr>
        <w:t xml:space="preserve"> сельского поселения</w:t>
      </w:r>
      <w:r w:rsidR="0030313D">
        <w:rPr>
          <w:b/>
          <w:bCs/>
          <w:spacing w:val="-2"/>
        </w:rPr>
        <w:t xml:space="preserve"> работ (в том числе дежурств) </w:t>
      </w:r>
    </w:p>
    <w:p w:rsidR="0030313D" w:rsidRDefault="0030313D" w:rsidP="00B021BA">
      <w:pPr>
        <w:pStyle w:val="1"/>
        <w:ind w:firstLine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в </w:t>
      </w:r>
      <w:r w:rsidRPr="00570546">
        <w:rPr>
          <w:b/>
          <w:bCs/>
          <w:spacing w:val="-2"/>
        </w:rPr>
        <w:t>целях решения вопросов местного значения</w:t>
      </w:r>
    </w:p>
    <w:p w:rsidR="0030313D" w:rsidRDefault="0030313D" w:rsidP="0075269B">
      <w:pPr>
        <w:pStyle w:val="1"/>
        <w:spacing w:line="180" w:lineRule="auto"/>
        <w:ind w:firstLine="0"/>
        <w:jc w:val="center"/>
        <w:rPr>
          <w:b/>
          <w:bCs/>
          <w:color w:val="000000"/>
          <w:lang w:eastAsia="ru-RU"/>
        </w:rPr>
      </w:pPr>
    </w:p>
    <w:p w:rsidR="0030313D" w:rsidRPr="00D7386D" w:rsidRDefault="0030313D" w:rsidP="00D7386D">
      <w:pPr>
        <w:pStyle w:val="1"/>
        <w:spacing w:line="180" w:lineRule="auto"/>
        <w:ind w:firstLine="0"/>
        <w:jc w:val="both"/>
        <w:rPr>
          <w:bCs/>
          <w:color w:val="000000"/>
          <w:lang w:eastAsia="ru-RU"/>
        </w:rPr>
      </w:pPr>
    </w:p>
    <w:p w:rsidR="0030313D" w:rsidRDefault="0030313D" w:rsidP="00AC6FED">
      <w:pPr>
        <w:pStyle w:val="1"/>
        <w:numPr>
          <w:ilvl w:val="0"/>
          <w:numId w:val="13"/>
        </w:numPr>
        <w:tabs>
          <w:tab w:val="left" w:pos="1064"/>
          <w:tab w:val="left" w:leader="underscore" w:pos="8861"/>
        </w:tabs>
        <w:ind w:firstLine="740"/>
        <w:jc w:val="both"/>
      </w:pPr>
      <w:r>
        <w:rPr>
          <w:color w:val="000000"/>
          <w:lang w:eastAsia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5A0AEF">
        <w:rPr>
          <w:color w:val="000000"/>
          <w:lang w:eastAsia="ru-RU"/>
        </w:rPr>
        <w:t>Тёсово-Нетыльского</w:t>
      </w:r>
      <w:r>
        <w:rPr>
          <w:color w:val="000000"/>
          <w:lang w:eastAsia="ru-RU"/>
        </w:rPr>
        <w:t xml:space="preserve"> сельского поселения (далее - Устав) в целях создания правовых условий для эффективного решения вопросов местного значения.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                     «О чрезвычайном положении».</w:t>
      </w:r>
    </w:p>
    <w:p w:rsidR="0030313D" w:rsidRDefault="0030313D" w:rsidP="00770BCA">
      <w:pPr>
        <w:pStyle w:val="1"/>
        <w:numPr>
          <w:ilvl w:val="0"/>
          <w:numId w:val="13"/>
        </w:numPr>
        <w:tabs>
          <w:tab w:val="left" w:pos="1064"/>
        </w:tabs>
        <w:ind w:firstLine="740"/>
        <w:jc w:val="both"/>
      </w:pPr>
      <w:r>
        <w:rPr>
          <w:color w:val="000000"/>
          <w:lang w:eastAsia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30313D" w:rsidRDefault="0030313D" w:rsidP="00770BCA">
      <w:pPr>
        <w:pStyle w:val="1"/>
        <w:numPr>
          <w:ilvl w:val="0"/>
          <w:numId w:val="13"/>
        </w:numPr>
        <w:tabs>
          <w:tab w:val="left" w:pos="1064"/>
        </w:tabs>
        <w:ind w:firstLine="740"/>
        <w:jc w:val="both"/>
      </w:pPr>
      <w:r w:rsidRPr="00770BCA">
        <w:rPr>
          <w:color w:val="000000"/>
          <w:lang w:eastAsia="ru-RU"/>
        </w:rPr>
        <w:t xml:space="preserve">Под социально значимыми для </w:t>
      </w:r>
      <w:r w:rsidR="005A0AEF">
        <w:rPr>
          <w:color w:val="000000"/>
          <w:lang w:eastAsia="ru-RU"/>
        </w:rPr>
        <w:t>Тёсово-Нетыльского</w:t>
      </w:r>
      <w:r w:rsidRPr="00770BCA">
        <w:rPr>
          <w:color w:val="000000"/>
          <w:lang w:eastAsia="ru-RU"/>
        </w:rPr>
        <w:t xml:space="preserve"> сельского поселения работами, в том числе дежурствами, понимаются работы (в том числе дежурства), выполняемые совершеннолетними трудоспособными жителями </w:t>
      </w:r>
      <w:r w:rsidR="005A0AEF">
        <w:rPr>
          <w:color w:val="000000"/>
          <w:lang w:eastAsia="ru-RU"/>
        </w:rPr>
        <w:t>Тёсово-Нетыльского</w:t>
      </w:r>
      <w:r w:rsidRPr="00770BCA">
        <w:rPr>
          <w:iCs/>
          <w:color w:val="000000"/>
          <w:lang w:eastAsia="ru-RU"/>
        </w:rPr>
        <w:t xml:space="preserve"> сельского поселения </w:t>
      </w:r>
      <w:r w:rsidRPr="00770BCA">
        <w:rPr>
          <w:color w:val="000000"/>
          <w:lang w:eastAsia="ru-RU"/>
        </w:rPr>
        <w:t xml:space="preserve">в свободное от основной работы или учебы время на безвозмездной основе по решению </w:t>
      </w:r>
      <w:r w:rsidRPr="00770BCA">
        <w:rPr>
          <w:iCs/>
          <w:color w:val="000000"/>
          <w:lang w:eastAsia="ru-RU"/>
        </w:rPr>
        <w:t xml:space="preserve">Совета депутатов </w:t>
      </w:r>
      <w:r w:rsidR="005A0AEF">
        <w:rPr>
          <w:color w:val="000000"/>
          <w:lang w:eastAsia="ru-RU"/>
        </w:rPr>
        <w:t>Тёсово-Нетыльского</w:t>
      </w:r>
      <w:r w:rsidRPr="00770BCA">
        <w:rPr>
          <w:iCs/>
          <w:color w:val="000000"/>
          <w:lang w:eastAsia="ru-RU"/>
        </w:rPr>
        <w:t xml:space="preserve"> сельского поселения,</w:t>
      </w:r>
      <w:r w:rsidRPr="00770BCA">
        <w:rPr>
          <w:color w:val="000000"/>
          <w:lang w:eastAsia="ru-RU"/>
        </w:rPr>
        <w:t xml:space="preserve"> принятому в соответствии с Уставом, не требующие специальной профессиональной подготовки, в целях решения следующих вопросов местного значения:</w:t>
      </w:r>
    </w:p>
    <w:p w:rsidR="0030313D" w:rsidRDefault="0030313D" w:rsidP="00D7386D">
      <w:pPr>
        <w:pStyle w:val="1"/>
        <w:numPr>
          <w:ilvl w:val="0"/>
          <w:numId w:val="14"/>
        </w:numPr>
        <w:tabs>
          <w:tab w:val="left" w:pos="1096"/>
        </w:tabs>
        <w:ind w:firstLine="740"/>
        <w:jc w:val="both"/>
      </w:pPr>
      <w:r>
        <w:rPr>
          <w:color w:val="000000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30313D" w:rsidRDefault="0030313D" w:rsidP="00D7386D">
      <w:pPr>
        <w:pStyle w:val="1"/>
        <w:numPr>
          <w:ilvl w:val="0"/>
          <w:numId w:val="14"/>
        </w:numPr>
        <w:tabs>
          <w:tab w:val="left" w:pos="1129"/>
        </w:tabs>
        <w:ind w:firstLine="740"/>
        <w:jc w:val="both"/>
      </w:pPr>
      <w:r>
        <w:rPr>
          <w:color w:val="000000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0313D" w:rsidRDefault="0030313D" w:rsidP="00D7386D">
      <w:pPr>
        <w:pStyle w:val="1"/>
        <w:numPr>
          <w:ilvl w:val="0"/>
          <w:numId w:val="14"/>
        </w:numPr>
        <w:tabs>
          <w:tab w:val="left" w:pos="1110"/>
        </w:tabs>
        <w:ind w:firstLine="740"/>
        <w:jc w:val="both"/>
      </w:pPr>
      <w:r>
        <w:rPr>
          <w:color w:val="000000"/>
          <w:lang w:eastAsia="ru-RU"/>
        </w:rPr>
        <w:lastRenderedPageBreak/>
        <w:t>организация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границах населенных пунктов поселения.</w:t>
      </w:r>
    </w:p>
    <w:p w:rsidR="0030313D" w:rsidRDefault="0030313D" w:rsidP="00D7386D">
      <w:pPr>
        <w:pStyle w:val="1"/>
        <w:numPr>
          <w:ilvl w:val="0"/>
          <w:numId w:val="13"/>
        </w:numPr>
        <w:tabs>
          <w:tab w:val="left" w:pos="1091"/>
        </w:tabs>
        <w:ind w:firstLine="740"/>
        <w:jc w:val="both"/>
      </w:pPr>
      <w:r>
        <w:rPr>
          <w:color w:val="000000"/>
          <w:lang w:eastAsia="ru-RU"/>
        </w:rPr>
        <w:t>В целях настоящего Положения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30313D" w:rsidRDefault="0030313D" w:rsidP="00D7386D">
      <w:pPr>
        <w:pStyle w:val="1"/>
        <w:numPr>
          <w:ilvl w:val="0"/>
          <w:numId w:val="13"/>
        </w:numPr>
        <w:tabs>
          <w:tab w:val="left" w:pos="1091"/>
        </w:tabs>
        <w:ind w:firstLine="740"/>
        <w:jc w:val="both"/>
      </w:pPr>
      <w:r>
        <w:rPr>
          <w:color w:val="000000"/>
          <w:lang w:eastAsia="ru-RU"/>
        </w:rPr>
        <w:t xml:space="preserve">Жители </w:t>
      </w:r>
      <w:r w:rsidR="005A0AEF">
        <w:rPr>
          <w:color w:val="000000"/>
          <w:lang w:eastAsia="ru-RU"/>
        </w:rPr>
        <w:t>Тёсово-Нетыльского</w:t>
      </w:r>
      <w:r w:rsidRPr="00AC6FED">
        <w:rPr>
          <w:iCs/>
          <w:color w:val="000000"/>
          <w:lang w:eastAsia="ru-RU"/>
        </w:rPr>
        <w:t xml:space="preserve"> сельского поселения</w:t>
      </w:r>
      <w:r>
        <w:rPr>
          <w:i/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привлекаются к выполнению социально значимых работ при одновременном соблюдении следующих условий: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на добровольной основе;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на безвозмездной основе;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в свободное от основной работы или учебы время;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не более чем один раз в три месяца;</w:t>
      </w:r>
    </w:p>
    <w:p w:rsidR="0030313D" w:rsidRDefault="0030313D" w:rsidP="00FF008F">
      <w:pPr>
        <w:pStyle w:val="1"/>
        <w:ind w:firstLine="740"/>
        <w:jc w:val="both"/>
      </w:pPr>
      <w:r>
        <w:rPr>
          <w:color w:val="000000"/>
          <w:lang w:eastAsia="ru-RU"/>
        </w:rPr>
        <w:t>продолжительность социально значимых работ не может составлять более четырех часов подряд.</w:t>
      </w:r>
    </w:p>
    <w:p w:rsidR="0030313D" w:rsidRPr="005A0AEF" w:rsidRDefault="005A0AEF" w:rsidP="005A0AEF">
      <w:pPr>
        <w:pStyle w:val="1"/>
        <w:tabs>
          <w:tab w:val="left" w:pos="709"/>
        </w:tabs>
        <w:ind w:firstLine="709"/>
        <w:jc w:val="both"/>
      </w:pPr>
      <w:r>
        <w:rPr>
          <w:color w:val="000000"/>
          <w:lang w:eastAsia="ru-RU"/>
        </w:rPr>
        <w:t>6.</w:t>
      </w:r>
      <w:r w:rsidR="0030313D">
        <w:rPr>
          <w:color w:val="000000"/>
          <w:lang w:eastAsia="ru-RU"/>
        </w:rPr>
        <w:t xml:space="preserve">Решение о привлечении жителей </w:t>
      </w:r>
      <w:r>
        <w:rPr>
          <w:color w:val="000000"/>
          <w:lang w:eastAsia="ru-RU"/>
        </w:rPr>
        <w:t>Тёсово-Нетыльского</w:t>
      </w:r>
      <w:r w:rsidR="0030313D" w:rsidRPr="00AC6FED">
        <w:rPr>
          <w:color w:val="000000"/>
          <w:lang w:eastAsia="ru-RU"/>
        </w:rPr>
        <w:t xml:space="preserve"> сельского поселения</w:t>
      </w:r>
      <w:r>
        <w:t xml:space="preserve"> </w:t>
      </w:r>
      <w:r w:rsidR="0030313D" w:rsidRPr="005A0AEF">
        <w:rPr>
          <w:color w:val="000000"/>
          <w:lang w:eastAsia="ru-RU"/>
        </w:rPr>
        <w:t xml:space="preserve">для выполнения социально значимых работ принимается Советом депутатов </w:t>
      </w:r>
      <w:r>
        <w:rPr>
          <w:color w:val="000000"/>
          <w:lang w:eastAsia="ru-RU"/>
        </w:rPr>
        <w:t>Тёсово-Нетыльского</w:t>
      </w:r>
      <w:r w:rsidR="0030313D" w:rsidRPr="005A0AEF">
        <w:rPr>
          <w:color w:val="000000"/>
          <w:lang w:eastAsia="ru-RU"/>
        </w:rPr>
        <w:t xml:space="preserve"> сельского поселения (далее - представительный орган) и оформляется решением представительного органа.</w:t>
      </w:r>
    </w:p>
    <w:p w:rsidR="0030313D" w:rsidRDefault="0030313D" w:rsidP="00DB5438">
      <w:pPr>
        <w:pStyle w:val="1"/>
        <w:numPr>
          <w:ilvl w:val="0"/>
          <w:numId w:val="13"/>
        </w:numPr>
        <w:ind w:firstLine="740"/>
        <w:jc w:val="both"/>
      </w:pPr>
      <w:r w:rsidRPr="00DB5438">
        <w:rPr>
          <w:color w:val="000000"/>
          <w:lang w:eastAsia="ru-RU"/>
        </w:rPr>
        <w:t xml:space="preserve">Представительный орган </w:t>
      </w:r>
      <w:r>
        <w:rPr>
          <w:color w:val="000000"/>
          <w:lang w:eastAsia="ru-RU"/>
        </w:rPr>
        <w:t>в соответствии с Уставом вправе привлечь жителей к выполнению социально значимых работ при одновременном наличии следующих оснований:</w:t>
      </w:r>
    </w:p>
    <w:p w:rsidR="0030313D" w:rsidRDefault="0030313D" w:rsidP="00AC6FED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>
        <w:rPr>
          <w:color w:val="000000"/>
          <w:lang w:eastAsia="ru-RU"/>
        </w:rPr>
        <w:t>вопрос местного значения, для решения которого п</w:t>
      </w:r>
      <w:r w:rsidR="005A0AEF">
        <w:rPr>
          <w:color w:val="000000"/>
          <w:lang w:eastAsia="ru-RU"/>
        </w:rPr>
        <w:t xml:space="preserve">редполагается привлечь жителей Тёсово-Нетыльского </w:t>
      </w:r>
      <w:r w:rsidRPr="00AC6FED">
        <w:rPr>
          <w:iCs/>
          <w:color w:val="000000"/>
          <w:lang w:eastAsia="ru-RU"/>
        </w:rPr>
        <w:t>сельского поселения,</w:t>
      </w:r>
      <w:r>
        <w:rPr>
          <w:color w:val="000000"/>
          <w:lang w:eastAsia="ru-RU"/>
        </w:rPr>
        <w:t xml:space="preserve"> может быть решен путем выполнения социально значимых работ;</w:t>
      </w:r>
    </w:p>
    <w:p w:rsidR="0030313D" w:rsidRDefault="0030313D" w:rsidP="00AC6FED">
      <w:pPr>
        <w:pStyle w:val="1"/>
        <w:numPr>
          <w:ilvl w:val="0"/>
          <w:numId w:val="1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/>
        </w:rPr>
        <w:t>существует необходимость в привлечении жителей</w:t>
      </w:r>
      <w:r w:rsidRPr="00AC6FED">
        <w:t xml:space="preserve"> </w:t>
      </w:r>
      <w:r w:rsidR="005A0AEF">
        <w:rPr>
          <w:color w:val="000000"/>
          <w:lang w:eastAsia="ru-RU"/>
        </w:rPr>
        <w:t>Тёсово-Нетыльского</w:t>
      </w:r>
      <w:r>
        <w:rPr>
          <w:color w:val="000000"/>
          <w:lang w:eastAsia="ru-RU"/>
        </w:rPr>
        <w:t xml:space="preserve"> сельского поселения к выполнению социально значимых работ, которая определяется на основании следующих критериев:</w:t>
      </w:r>
    </w:p>
    <w:p w:rsidR="0030313D" w:rsidRDefault="0030313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/>
        </w:rPr>
        <w:t>необходимость сокращения расходов местного бюджета на решение соответствующих вопросов местного значения;</w:t>
      </w:r>
    </w:p>
    <w:p w:rsidR="0030313D" w:rsidRDefault="0030313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/>
        </w:rPr>
        <w:t>недостаточная обеспеченность необходимыми для решения вопросов местного значения, перечисленных в пункте 3 настоящего Положения, трудовыми ресурсами органов местного самоуправления, муниципальных предприятий и учреждений;</w:t>
      </w:r>
    </w:p>
    <w:p w:rsidR="0030313D" w:rsidRDefault="0030313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/>
        </w:rPr>
        <w:t xml:space="preserve">необходимость срочного выполнения работ в рамках решения вопросов местного значения, перечисленных в пункте 3 настоящего </w:t>
      </w:r>
      <w:r>
        <w:rPr>
          <w:color w:val="000000"/>
          <w:lang w:eastAsia="ru-RU"/>
        </w:rPr>
        <w:lastRenderedPageBreak/>
        <w:t>Положения, финансирование которых не предусмотрено бюджетом поселения;</w:t>
      </w:r>
    </w:p>
    <w:p w:rsidR="0030313D" w:rsidRDefault="0030313D" w:rsidP="00D7386D">
      <w:pPr>
        <w:pStyle w:val="1"/>
        <w:numPr>
          <w:ilvl w:val="0"/>
          <w:numId w:val="16"/>
        </w:numPr>
        <w:tabs>
          <w:tab w:val="left" w:pos="994"/>
        </w:tabs>
        <w:ind w:firstLine="740"/>
        <w:jc w:val="both"/>
      </w:pPr>
      <w:r>
        <w:rPr>
          <w:color w:val="000000"/>
          <w:lang w:eastAsia="ru-RU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30313D" w:rsidRDefault="0030313D" w:rsidP="00AC6FE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С инициативой привлечения жителей </w:t>
      </w:r>
      <w:r w:rsidR="005A0AEF">
        <w:rPr>
          <w:color w:val="000000"/>
          <w:lang w:eastAsia="ru-RU"/>
        </w:rPr>
        <w:t>Тёсово-Нетыльского</w:t>
      </w:r>
      <w:r w:rsidRPr="00AC6FED">
        <w:rPr>
          <w:color w:val="000000"/>
          <w:lang w:eastAsia="ru-RU"/>
        </w:rPr>
        <w:t xml:space="preserve"> сельского поселения, </w:t>
      </w:r>
      <w:r>
        <w:rPr>
          <w:color w:val="000000"/>
          <w:lang w:eastAsia="ru-RU"/>
        </w:rPr>
        <w:t>к выполнению социально значимых работ могут выступить:</w:t>
      </w:r>
    </w:p>
    <w:p w:rsidR="0030313D" w:rsidRPr="009A414A" w:rsidRDefault="0030313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 w:rsidRPr="009A414A">
        <w:rPr>
          <w:color w:val="000000"/>
          <w:lang w:eastAsia="ru-RU"/>
        </w:rPr>
        <w:t xml:space="preserve">инициативная группа жителей </w:t>
      </w:r>
      <w:r w:rsidR="005A0AEF">
        <w:rPr>
          <w:color w:val="000000"/>
          <w:lang w:eastAsia="ru-RU"/>
        </w:rPr>
        <w:t>Тёсово-Нетыльского</w:t>
      </w:r>
      <w:r w:rsidRPr="009A414A">
        <w:rPr>
          <w:color w:val="000000"/>
          <w:lang w:eastAsia="ru-RU"/>
        </w:rPr>
        <w:t xml:space="preserve"> сельского поселения, численностью не менее 15 человек;</w:t>
      </w:r>
    </w:p>
    <w:p w:rsidR="0030313D" w:rsidRPr="00AC6FED" w:rsidRDefault="0030313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>
        <w:t xml:space="preserve">Совет депутатов </w:t>
      </w:r>
      <w:r w:rsidR="005A0AEF">
        <w:rPr>
          <w:color w:val="000000"/>
          <w:lang w:eastAsia="ru-RU"/>
        </w:rPr>
        <w:t>Тёсово-Нетыльского</w:t>
      </w:r>
      <w:r>
        <w:t xml:space="preserve"> сельского поселения</w:t>
      </w:r>
      <w:r w:rsidRPr="00AC6FED">
        <w:rPr>
          <w:i/>
          <w:iCs/>
          <w:color w:val="000000"/>
          <w:lang w:eastAsia="ru-RU"/>
        </w:rPr>
        <w:t>,</w:t>
      </w:r>
      <w:r w:rsidRPr="00AC6FED">
        <w:rPr>
          <w:color w:val="000000"/>
          <w:lang w:eastAsia="ru-RU"/>
        </w:rPr>
        <w:t xml:space="preserve"> депутаты </w:t>
      </w:r>
      <w:r w:rsidRPr="00AC6FED">
        <w:rPr>
          <w:iCs/>
          <w:color w:val="000000"/>
          <w:lang w:eastAsia="ru-RU"/>
        </w:rPr>
        <w:t xml:space="preserve">Совета депутатов </w:t>
      </w:r>
      <w:r w:rsidR="005A0AEF">
        <w:rPr>
          <w:color w:val="000000"/>
          <w:lang w:eastAsia="ru-RU"/>
        </w:rPr>
        <w:t>Тёсово-Нетыльского</w:t>
      </w:r>
      <w:r w:rsidRPr="00AC6FED">
        <w:rPr>
          <w:iCs/>
          <w:color w:val="000000"/>
          <w:lang w:eastAsia="ru-RU"/>
        </w:rPr>
        <w:t xml:space="preserve"> сельского поселения;</w:t>
      </w:r>
    </w:p>
    <w:p w:rsidR="0030313D" w:rsidRPr="00AC6FED" w:rsidRDefault="0030313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 w:rsidRPr="00AC6FED">
        <w:rPr>
          <w:iCs/>
          <w:color w:val="000000"/>
          <w:lang w:eastAsia="ru-RU"/>
        </w:rPr>
        <w:t xml:space="preserve">Глава </w:t>
      </w:r>
      <w:r w:rsidR="005A0AEF">
        <w:rPr>
          <w:color w:val="000000"/>
          <w:lang w:eastAsia="ru-RU"/>
        </w:rPr>
        <w:t>Тёсово-Нетыльского</w:t>
      </w:r>
      <w:r w:rsidRPr="00AC6FED">
        <w:rPr>
          <w:iCs/>
          <w:color w:val="000000"/>
          <w:lang w:eastAsia="ru-RU"/>
        </w:rPr>
        <w:t xml:space="preserve"> сельского поселения;</w:t>
      </w:r>
    </w:p>
    <w:p w:rsidR="0030313D" w:rsidRDefault="0030313D" w:rsidP="00AC6FED">
      <w:pPr>
        <w:pStyle w:val="1"/>
        <w:numPr>
          <w:ilvl w:val="0"/>
          <w:numId w:val="18"/>
        </w:numPr>
        <w:tabs>
          <w:tab w:val="left" w:pos="994"/>
        </w:tabs>
        <w:ind w:firstLine="740"/>
        <w:jc w:val="both"/>
      </w:pPr>
      <w:r>
        <w:t>Администрация</w:t>
      </w:r>
      <w:r w:rsidR="005A0AEF">
        <w:t xml:space="preserve"> </w:t>
      </w:r>
      <w:r w:rsidR="005A0AEF">
        <w:rPr>
          <w:color w:val="000000"/>
          <w:lang w:eastAsia="ru-RU"/>
        </w:rPr>
        <w:t>Тёсово-Нетыльского</w:t>
      </w:r>
      <w:r>
        <w:t xml:space="preserve"> сельского поселения;</w:t>
      </w:r>
    </w:p>
    <w:p w:rsidR="0030313D" w:rsidRDefault="0030313D" w:rsidP="00D7386D">
      <w:pPr>
        <w:pStyle w:val="1"/>
        <w:numPr>
          <w:ilvl w:val="0"/>
          <w:numId w:val="18"/>
        </w:numPr>
        <w:tabs>
          <w:tab w:val="left" w:pos="986"/>
        </w:tabs>
        <w:ind w:firstLine="740"/>
        <w:jc w:val="both"/>
      </w:pPr>
      <w:r>
        <w:rPr>
          <w:color w:val="000000"/>
          <w:lang w:eastAsia="ru-RU"/>
        </w:rPr>
        <w:t xml:space="preserve">органы территориального общественного самоуправления, осуществляющие деятельность на территории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поселения;</w:t>
      </w:r>
    </w:p>
    <w:p w:rsidR="0030313D" w:rsidRDefault="0030313D" w:rsidP="00D7386D">
      <w:pPr>
        <w:pStyle w:val="1"/>
        <w:numPr>
          <w:ilvl w:val="0"/>
          <w:numId w:val="18"/>
        </w:numPr>
        <w:tabs>
          <w:tab w:val="left" w:pos="991"/>
        </w:tabs>
        <w:ind w:firstLine="740"/>
        <w:jc w:val="both"/>
      </w:pPr>
      <w:r>
        <w:rPr>
          <w:color w:val="000000"/>
          <w:lang w:eastAsia="ru-RU"/>
        </w:rPr>
        <w:t xml:space="preserve">руководители муниципальных предприятий и учреждений, осуществляющих деятельность на территории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поселения.</w:t>
      </w:r>
    </w:p>
    <w:p w:rsidR="0030313D" w:rsidRDefault="0030313D" w:rsidP="00AC6FE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>Инициатива привлечения жителей</w:t>
      </w:r>
      <w:r w:rsidRPr="00AC6FED">
        <w:t xml:space="preserve">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AC6FED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 xml:space="preserve">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</w:t>
      </w:r>
      <w:r>
        <w:rPr>
          <w:i/>
          <w:iCs/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>которое должно содержать обоснование необходимости проведения социально значимых работ.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AC6FED">
        <w:rPr>
          <w:color w:val="000000"/>
          <w:lang w:eastAsia="ru-RU"/>
        </w:rPr>
        <w:t xml:space="preserve">Предложения, поступившие в Администрацию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AC6FED">
        <w:rPr>
          <w:color w:val="000000"/>
          <w:lang w:eastAsia="ru-RU"/>
        </w:rPr>
        <w:t xml:space="preserve">сельского поселения, подлежат обязательной регистрации в течение </w:t>
      </w:r>
      <w:r w:rsidRPr="00AC6FED">
        <w:rPr>
          <w:iCs/>
          <w:color w:val="000000"/>
          <w:lang w:eastAsia="ru-RU"/>
        </w:rPr>
        <w:t>трех</w:t>
      </w:r>
      <w:r w:rsidRPr="00AC6FED">
        <w:rPr>
          <w:color w:val="000000"/>
          <w:lang w:eastAsia="ru-RU"/>
        </w:rPr>
        <w:t xml:space="preserve"> календарных дней со дня поступления</w:t>
      </w:r>
      <w:r>
        <w:rPr>
          <w:color w:val="000000"/>
          <w:lang w:eastAsia="ru-RU"/>
        </w:rPr>
        <w:t>.</w:t>
      </w:r>
      <w:r w:rsidRPr="00AC6FED">
        <w:rPr>
          <w:color w:val="000000"/>
          <w:lang w:eastAsia="ru-RU"/>
        </w:rPr>
        <w:t xml:space="preserve"> Администрация</w:t>
      </w:r>
      <w:r>
        <w:rPr>
          <w:color w:val="000000"/>
          <w:lang w:eastAsia="ru-RU"/>
        </w:rPr>
        <w:t xml:space="preserve">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</w:t>
      </w:r>
      <w:r w:rsidRPr="00AC6FED">
        <w:rPr>
          <w:color w:val="000000"/>
          <w:lang w:eastAsia="ru-RU"/>
        </w:rPr>
        <w:t xml:space="preserve"> рассматривает поступившее предложение и дает на него письменный ответ в течение </w:t>
      </w:r>
      <w:r w:rsidRPr="00965D8E">
        <w:rPr>
          <w:iCs/>
          <w:color w:val="000000"/>
          <w:lang w:eastAsia="ru-RU"/>
        </w:rPr>
        <w:t>десяти</w:t>
      </w:r>
      <w:r w:rsidRPr="00AC6FED">
        <w:rPr>
          <w:color w:val="000000"/>
          <w:lang w:eastAsia="ru-RU"/>
        </w:rPr>
        <w:t xml:space="preserve"> рабочих дней со дня его регистрации.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В решении представительного органа о привлечении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 к выполнению социально значимых работ указываются:</w:t>
      </w:r>
    </w:p>
    <w:p w:rsidR="0030313D" w:rsidRDefault="0030313D" w:rsidP="00D7386D">
      <w:pPr>
        <w:pStyle w:val="1"/>
        <w:numPr>
          <w:ilvl w:val="0"/>
          <w:numId w:val="19"/>
        </w:numPr>
        <w:tabs>
          <w:tab w:val="left" w:pos="1106"/>
        </w:tabs>
        <w:ind w:firstLine="740"/>
        <w:jc w:val="both"/>
      </w:pPr>
      <w:r>
        <w:rPr>
          <w:color w:val="000000"/>
          <w:lang w:eastAsia="ru-RU"/>
        </w:rPr>
        <w:t>вопрос местного значения, в целях решения которого проводятся социально значимые работы;</w:t>
      </w:r>
    </w:p>
    <w:p w:rsidR="0030313D" w:rsidRDefault="0030313D" w:rsidP="00965D8E">
      <w:pPr>
        <w:pStyle w:val="1"/>
        <w:numPr>
          <w:ilvl w:val="0"/>
          <w:numId w:val="19"/>
        </w:numPr>
        <w:tabs>
          <w:tab w:val="left" w:pos="1120"/>
        </w:tabs>
        <w:ind w:firstLine="740"/>
        <w:jc w:val="both"/>
      </w:pPr>
      <w:r>
        <w:rPr>
          <w:color w:val="000000"/>
          <w:lang w:eastAsia="ru-RU"/>
        </w:rPr>
        <w:lastRenderedPageBreak/>
        <w:t xml:space="preserve">основания привлечения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к выполнению социально значимых работ в соответствии с пунктом 7 настоящего Положения;</w:t>
      </w:r>
    </w:p>
    <w:p w:rsidR="0030313D" w:rsidRDefault="0030313D" w:rsidP="00965D8E">
      <w:pPr>
        <w:pStyle w:val="1"/>
        <w:numPr>
          <w:ilvl w:val="0"/>
          <w:numId w:val="19"/>
        </w:numPr>
        <w:tabs>
          <w:tab w:val="left" w:pos="1111"/>
        </w:tabs>
        <w:ind w:firstLine="740"/>
        <w:jc w:val="both"/>
      </w:pPr>
      <w:r>
        <w:rPr>
          <w:color w:val="000000"/>
          <w:lang w:eastAsia="ru-RU"/>
        </w:rPr>
        <w:t xml:space="preserve">объем и перечень социально значимых работ, для выполнения которых привлекаются жители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>;</w:t>
      </w:r>
    </w:p>
    <w:p w:rsidR="0030313D" w:rsidRDefault="0030313D" w:rsidP="00965D8E">
      <w:pPr>
        <w:pStyle w:val="1"/>
        <w:numPr>
          <w:ilvl w:val="0"/>
          <w:numId w:val="19"/>
        </w:numPr>
        <w:tabs>
          <w:tab w:val="left" w:pos="1134"/>
        </w:tabs>
        <w:ind w:firstLine="740"/>
        <w:jc w:val="both"/>
      </w:pPr>
      <w:r>
        <w:rPr>
          <w:color w:val="000000"/>
          <w:lang w:eastAsia="ru-RU"/>
        </w:rPr>
        <w:t>ожидаемый результат выполнения социально значимых работ;</w:t>
      </w:r>
    </w:p>
    <w:p w:rsidR="0030313D" w:rsidRDefault="0030313D" w:rsidP="00965D8E">
      <w:pPr>
        <w:pStyle w:val="1"/>
        <w:numPr>
          <w:ilvl w:val="0"/>
          <w:numId w:val="19"/>
        </w:numPr>
        <w:tabs>
          <w:tab w:val="left" w:pos="1120"/>
        </w:tabs>
        <w:ind w:firstLine="740"/>
        <w:jc w:val="both"/>
      </w:pPr>
      <w:r>
        <w:rPr>
          <w:color w:val="000000"/>
          <w:lang w:eastAsia="ru-RU"/>
        </w:rPr>
        <w:t xml:space="preserve">условия привлечения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 xml:space="preserve"> к выполнению социально значимых работ в соответствии с пунктом 5 настоящего Положения;</w:t>
      </w:r>
    </w:p>
    <w:p w:rsidR="0030313D" w:rsidRDefault="0030313D" w:rsidP="00965D8E">
      <w:pPr>
        <w:pStyle w:val="1"/>
        <w:numPr>
          <w:ilvl w:val="0"/>
          <w:numId w:val="19"/>
        </w:numPr>
        <w:tabs>
          <w:tab w:val="left" w:pos="1101"/>
        </w:tabs>
        <w:ind w:firstLine="740"/>
        <w:jc w:val="both"/>
      </w:pPr>
      <w:r>
        <w:rPr>
          <w:color w:val="000000"/>
          <w:lang w:eastAsia="ru-RU"/>
        </w:rPr>
        <w:t xml:space="preserve">время, место, планируемые сроки проведения социально значимых работ и количество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>, достаточное для достижения ожидаемого результата выполнения социально значимых работ;</w:t>
      </w:r>
    </w:p>
    <w:p w:rsidR="0030313D" w:rsidRDefault="0030313D" w:rsidP="00965D8E">
      <w:pPr>
        <w:pStyle w:val="1"/>
        <w:numPr>
          <w:ilvl w:val="0"/>
          <w:numId w:val="19"/>
        </w:numPr>
        <w:tabs>
          <w:tab w:val="left" w:pos="1168"/>
        </w:tabs>
        <w:ind w:firstLine="740"/>
        <w:jc w:val="both"/>
      </w:pPr>
      <w:r>
        <w:rPr>
          <w:color w:val="000000"/>
          <w:lang w:eastAsia="ru-RU"/>
        </w:rPr>
        <w:t>срок приема заявлений жителей</w:t>
      </w:r>
      <w:r w:rsidR="005A0AEF" w:rsidRPr="005A0AEF">
        <w:rPr>
          <w:color w:val="000000"/>
          <w:lang w:eastAsia="ru-RU"/>
        </w:rPr>
        <w:t xml:space="preserve"> </w:t>
      </w:r>
      <w:r w:rsidR="005A0AEF">
        <w:rPr>
          <w:color w:val="000000"/>
          <w:lang w:eastAsia="ru-RU"/>
        </w:rPr>
        <w:t>Тёсово-Нетыльского</w:t>
      </w:r>
      <w:r>
        <w:rPr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об участии в выполнении социально значимых работ;</w:t>
      </w:r>
    </w:p>
    <w:p w:rsidR="0030313D" w:rsidRDefault="0030313D" w:rsidP="00965D8E">
      <w:pPr>
        <w:pStyle w:val="1"/>
        <w:numPr>
          <w:ilvl w:val="0"/>
          <w:numId w:val="19"/>
        </w:numPr>
        <w:tabs>
          <w:tab w:val="left" w:pos="1050"/>
        </w:tabs>
        <w:ind w:firstLine="740"/>
        <w:jc w:val="both"/>
      </w:pPr>
      <w:r>
        <w:rPr>
          <w:color w:val="000000"/>
          <w:lang w:eastAsia="ru-RU"/>
        </w:rPr>
        <w:t xml:space="preserve">должностное лицо Администрации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сельского поселения, ответственное за: </w:t>
      </w:r>
    </w:p>
    <w:p w:rsidR="0030313D" w:rsidRDefault="0030313D" w:rsidP="00965D8E">
      <w:pPr>
        <w:pStyle w:val="1"/>
        <w:tabs>
          <w:tab w:val="left" w:pos="1050"/>
        </w:tabs>
        <w:ind w:firstLine="0"/>
        <w:jc w:val="both"/>
      </w:pPr>
      <w:r>
        <w:t xml:space="preserve">- </w:t>
      </w:r>
      <w:r w:rsidRPr="00965D8E">
        <w:rPr>
          <w:color w:val="000000"/>
          <w:lang w:eastAsia="ru-RU"/>
        </w:rPr>
        <w:t xml:space="preserve">прием и рассмотрение заявлений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>сельского поселения об участии в выполнении социально значимых работ;</w:t>
      </w:r>
    </w:p>
    <w:p w:rsidR="0030313D" w:rsidRDefault="0030313D" w:rsidP="00965D8E">
      <w:pPr>
        <w:pStyle w:val="1"/>
        <w:tabs>
          <w:tab w:val="left" w:pos="989"/>
        </w:tabs>
        <w:ind w:firstLine="0"/>
        <w:jc w:val="both"/>
      </w:pPr>
      <w:r>
        <w:rPr>
          <w:color w:val="000000"/>
          <w:lang w:eastAsia="ru-RU"/>
        </w:rPr>
        <w:t xml:space="preserve">- разработку графика выполнения социально значимых работ, а также за определение числа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>, необходимых для выполнения социально значимых работ;</w:t>
      </w:r>
    </w:p>
    <w:p w:rsidR="0030313D" w:rsidRDefault="0030313D" w:rsidP="00965D8E">
      <w:pPr>
        <w:pStyle w:val="1"/>
        <w:tabs>
          <w:tab w:val="left" w:pos="989"/>
        </w:tabs>
        <w:ind w:firstLine="0"/>
        <w:jc w:val="both"/>
      </w:pPr>
      <w:r>
        <w:rPr>
          <w:color w:val="000000"/>
          <w:lang w:eastAsia="ru-RU"/>
        </w:rPr>
        <w:t xml:space="preserve">- информирование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</w:p>
    <w:p w:rsidR="0030313D" w:rsidRDefault="0030313D" w:rsidP="00965D8E">
      <w:pPr>
        <w:pStyle w:val="1"/>
        <w:tabs>
          <w:tab w:val="left" w:pos="989"/>
        </w:tabs>
        <w:ind w:firstLine="0"/>
        <w:jc w:val="both"/>
      </w:pPr>
      <w:r>
        <w:t xml:space="preserve">- </w:t>
      </w:r>
      <w:r>
        <w:rPr>
          <w:color w:val="000000"/>
          <w:lang w:eastAsia="ru-RU"/>
        </w:rPr>
        <w:t>организацию выполнения социально значимых работ, а также их материально-техническое обеспечение;</w:t>
      </w:r>
    </w:p>
    <w:p w:rsidR="0030313D" w:rsidRDefault="0030313D" w:rsidP="00965D8E">
      <w:pPr>
        <w:pStyle w:val="1"/>
        <w:tabs>
          <w:tab w:val="left" w:pos="989"/>
        </w:tabs>
        <w:ind w:firstLine="0"/>
        <w:jc w:val="both"/>
      </w:pPr>
      <w:r>
        <w:t xml:space="preserve">- </w:t>
      </w:r>
      <w:r>
        <w:rPr>
          <w:color w:val="000000"/>
          <w:lang w:eastAsia="ru-RU"/>
        </w:rPr>
        <w:t>подготовку, представление отчета о результатах выполнения социально значимых работ;</w:t>
      </w:r>
    </w:p>
    <w:p w:rsidR="0030313D" w:rsidRDefault="0030313D" w:rsidP="00965D8E">
      <w:pPr>
        <w:pStyle w:val="1"/>
        <w:tabs>
          <w:tab w:val="left" w:pos="989"/>
        </w:tabs>
        <w:ind w:firstLine="0"/>
        <w:jc w:val="both"/>
      </w:pPr>
      <w:r>
        <w:t xml:space="preserve">- </w:t>
      </w:r>
      <w:r>
        <w:rPr>
          <w:color w:val="000000"/>
          <w:lang w:eastAsia="ru-RU"/>
        </w:rPr>
        <w:t>общий контроль за организацией привлечения жителей</w:t>
      </w:r>
      <w:r w:rsidR="005A0AEF" w:rsidRPr="005A0AEF">
        <w:rPr>
          <w:color w:val="000000"/>
          <w:lang w:eastAsia="ru-RU"/>
        </w:rPr>
        <w:t xml:space="preserve"> </w:t>
      </w:r>
      <w:r w:rsidR="005A0AEF">
        <w:rPr>
          <w:color w:val="000000"/>
          <w:lang w:eastAsia="ru-RU"/>
        </w:rPr>
        <w:t>Тёсово-Нетыльского</w:t>
      </w:r>
      <w:r>
        <w:rPr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к выполнению социально значимых работ и за проведением данных работ (далее - ответственное лицо).</w:t>
      </w:r>
    </w:p>
    <w:p w:rsidR="0030313D" w:rsidRDefault="0030313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Решение представительного органа о привлечении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 xml:space="preserve">Решение представительного органа подлежит размещению на официальном сайте </w:t>
      </w:r>
      <w:r w:rsidRPr="00965D8E">
        <w:rPr>
          <w:iCs/>
          <w:color w:val="000000"/>
          <w:lang w:eastAsia="ru-RU"/>
        </w:rPr>
        <w:t xml:space="preserve">Администрации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iCs/>
          <w:color w:val="000000"/>
          <w:lang w:eastAsia="ru-RU"/>
        </w:rPr>
        <w:t xml:space="preserve">сельского поселения </w:t>
      </w:r>
      <w:r w:rsidRPr="00965D8E">
        <w:rPr>
          <w:color w:val="000000"/>
          <w:lang w:eastAsia="ru-RU"/>
        </w:rPr>
        <w:t>в информационно-</w:t>
      </w:r>
      <w:r w:rsidRPr="00965D8E">
        <w:rPr>
          <w:color w:val="000000"/>
          <w:lang w:eastAsia="ru-RU"/>
        </w:rPr>
        <w:softHyphen/>
        <w:t>телекоммуникационной сети «Интернет».</w:t>
      </w:r>
    </w:p>
    <w:p w:rsidR="0030313D" w:rsidRDefault="0030313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Со дня опубликования решения представительного органа о </w:t>
      </w:r>
      <w:r>
        <w:rPr>
          <w:color w:val="000000"/>
          <w:lang w:eastAsia="ru-RU"/>
        </w:rPr>
        <w:lastRenderedPageBreak/>
        <w:t xml:space="preserve">привлечении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к выполнению социально значимых работ и до дня окончания выполнения социально значимых работ Администрация</w:t>
      </w:r>
      <w:r w:rsidR="005A0AEF" w:rsidRPr="005A0AEF">
        <w:rPr>
          <w:color w:val="000000"/>
          <w:lang w:eastAsia="ru-RU"/>
        </w:rPr>
        <w:t xml:space="preserve"> </w:t>
      </w:r>
      <w:r w:rsidR="005A0AEF">
        <w:rPr>
          <w:color w:val="000000"/>
          <w:lang w:eastAsia="ru-RU"/>
        </w:rPr>
        <w:t>Тёсово-Нетыльского</w:t>
      </w:r>
      <w:r>
        <w:rPr>
          <w:color w:val="000000"/>
          <w:lang w:eastAsia="ru-RU"/>
        </w:rPr>
        <w:t xml:space="preserve"> сельского поселения информирует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 xml:space="preserve">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 xml:space="preserve"> к выполнению социально значимых работ и выполнения социально значимых работ.</w:t>
      </w:r>
    </w:p>
    <w:p w:rsidR="0030313D" w:rsidRDefault="0030313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Информирование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осуществляется следующими способами:</w:t>
      </w:r>
    </w:p>
    <w:p w:rsidR="0030313D" w:rsidRPr="00965D8E" w:rsidRDefault="0030313D" w:rsidP="00D7386D">
      <w:pPr>
        <w:pStyle w:val="1"/>
        <w:numPr>
          <w:ilvl w:val="0"/>
          <w:numId w:val="20"/>
        </w:numPr>
        <w:tabs>
          <w:tab w:val="left" w:pos="982"/>
        </w:tabs>
        <w:ind w:firstLine="740"/>
        <w:jc w:val="both"/>
      </w:pPr>
      <w:r w:rsidRPr="00965D8E">
        <w:rPr>
          <w:iCs/>
          <w:color w:val="000000"/>
          <w:lang w:eastAsia="ru-RU"/>
        </w:rPr>
        <w:t>размещение объявлений в помещениях Администрации</w:t>
      </w:r>
      <w:r w:rsidR="005A0AEF" w:rsidRPr="005A0AEF">
        <w:rPr>
          <w:color w:val="000000"/>
          <w:lang w:eastAsia="ru-RU"/>
        </w:rPr>
        <w:t xml:space="preserve"> </w:t>
      </w:r>
      <w:r w:rsidR="005A0AEF">
        <w:rPr>
          <w:color w:val="000000"/>
          <w:lang w:eastAsia="ru-RU"/>
        </w:rPr>
        <w:t>Тёсово-Нетыльского</w:t>
      </w:r>
      <w:r w:rsidRPr="00965D8E">
        <w:rPr>
          <w:iCs/>
          <w:color w:val="000000"/>
          <w:lang w:eastAsia="ru-RU"/>
        </w:rPr>
        <w:t xml:space="preserve"> сельского поселения, муниципальных учреждений, в местах общего пользования, доступных для ознакомления всем заинтересованным лицам;</w:t>
      </w:r>
    </w:p>
    <w:p w:rsidR="0030313D" w:rsidRPr="00965D8E" w:rsidRDefault="0030313D" w:rsidP="00965D8E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/>
        </w:rPr>
        <w:t xml:space="preserve">опубликование объявлений в печатных средствах массовой информации, распространяемых на территории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iCs/>
          <w:color w:val="000000"/>
          <w:lang w:eastAsia="ru-RU"/>
        </w:rPr>
        <w:t>сельского поселения;</w:t>
      </w:r>
    </w:p>
    <w:p w:rsidR="0030313D" w:rsidRPr="00965D8E" w:rsidRDefault="0030313D" w:rsidP="00965D8E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/>
        </w:rPr>
        <w:t>выступление на заседаниях общественных советов;</w:t>
      </w:r>
    </w:p>
    <w:p w:rsidR="0030313D" w:rsidRPr="00965D8E" w:rsidRDefault="0030313D" w:rsidP="00965D8E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/>
        </w:rPr>
        <w:t xml:space="preserve">размещение объявлений на официальном сайте Администрации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iCs/>
          <w:color w:val="000000"/>
          <w:lang w:eastAsia="ru-RU"/>
        </w:rPr>
        <w:t>сельского поселения в информационно-телекоммуникационной сети «Интернет»;</w:t>
      </w:r>
    </w:p>
    <w:p w:rsidR="0030313D" w:rsidRPr="00965D8E" w:rsidRDefault="0030313D" w:rsidP="00D7386D">
      <w:pPr>
        <w:pStyle w:val="1"/>
        <w:numPr>
          <w:ilvl w:val="0"/>
          <w:numId w:val="20"/>
        </w:numPr>
        <w:tabs>
          <w:tab w:val="left" w:pos="1002"/>
        </w:tabs>
        <w:ind w:firstLine="740"/>
        <w:jc w:val="both"/>
      </w:pPr>
      <w:r w:rsidRPr="00965D8E">
        <w:rPr>
          <w:iCs/>
          <w:color w:val="000000"/>
          <w:lang w:eastAsia="ru-RU"/>
        </w:rPr>
        <w:t>иными способами, соответствующими действующему законодательству Российской Федерации.</w:t>
      </w:r>
    </w:p>
    <w:p w:rsidR="0030313D" w:rsidRDefault="0030313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Для участия в выполнении социально значимых работ гражданин подает в Администрацию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письменное заявление, в том числе в форме электронного документа, в котором указываются следующие сведения: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данные документа, удостоверяющего личность, и дата рождения;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о трудоспособности лица, подавшего заявление;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о времени, свободном от основной работы или учебы, в течение которого возможно выполнение социально значимых работ;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>об участии в выполнении социально значимых работ, дате и времени участия.</w:t>
      </w:r>
    </w:p>
    <w:p w:rsidR="0030313D" w:rsidRDefault="0030313D" w:rsidP="00965D8E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Заявления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 xml:space="preserve">принимаются в течение срока, определенного в решении представительного органа о привлечении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 xml:space="preserve">к выполнению социально значимых работ, и регистрируются в течение </w:t>
      </w:r>
      <w:r w:rsidRPr="00965D8E">
        <w:rPr>
          <w:iCs/>
          <w:color w:val="000000"/>
          <w:lang w:eastAsia="ru-RU"/>
        </w:rPr>
        <w:t>трех</w:t>
      </w:r>
      <w:r w:rsidRPr="00965D8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календарных дней со дня поступления.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Ответственное лицо обязано рассмотреть поступившие заявления в течение </w:t>
      </w:r>
      <w:r w:rsidRPr="00965D8E">
        <w:rPr>
          <w:iCs/>
          <w:color w:val="000000"/>
          <w:lang w:eastAsia="ru-RU"/>
        </w:rPr>
        <w:t>трех</w:t>
      </w:r>
      <w:r w:rsidRPr="00965D8E">
        <w:rPr>
          <w:color w:val="000000"/>
          <w:lang w:eastAsia="ru-RU"/>
        </w:rPr>
        <w:t xml:space="preserve"> рабочих </w:t>
      </w:r>
      <w:r w:rsidRPr="00965D8E">
        <w:rPr>
          <w:iCs/>
          <w:color w:val="000000"/>
          <w:lang w:eastAsia="ru-RU"/>
        </w:rPr>
        <w:t>дней</w:t>
      </w:r>
      <w:r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со дня их регистрации на предмет соблюдения требований и выполнения условий, предусмотренных пунктами 3, 4, 5 </w:t>
      </w:r>
      <w:r>
        <w:rPr>
          <w:color w:val="000000"/>
          <w:lang w:eastAsia="ru-RU"/>
        </w:rPr>
        <w:lastRenderedPageBreak/>
        <w:t>настоящего Положения.</w:t>
      </w:r>
    </w:p>
    <w:p w:rsidR="0030313D" w:rsidRPr="00965D8E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965D8E">
        <w:rPr>
          <w:color w:val="000000"/>
          <w:lang w:eastAsia="ru-RU"/>
        </w:rPr>
        <w:t xml:space="preserve">По результатам рассмотрения заявления Глава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965D8E">
        <w:rPr>
          <w:color w:val="000000"/>
          <w:lang w:eastAsia="ru-RU"/>
        </w:rPr>
        <w:t>сельского поселения или лицо, исполняющее его обязанности, принимает решение о привлечении либо об отказе в привлечении лица, подавшего заявление, к выполнению социально значимых работ путем н</w:t>
      </w:r>
      <w:r>
        <w:rPr>
          <w:color w:val="000000"/>
          <w:lang w:eastAsia="ru-RU"/>
        </w:rPr>
        <w:t>аложения резолюции на заявлении.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965D8E">
        <w:rPr>
          <w:color w:val="000000"/>
          <w:lang w:eastAsia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>Основаниями для отказа в привлечении лица к выполнению социально значимых работ являются:</w:t>
      </w:r>
    </w:p>
    <w:p w:rsidR="0030313D" w:rsidRDefault="0030313D" w:rsidP="00D7386D">
      <w:pPr>
        <w:pStyle w:val="1"/>
        <w:numPr>
          <w:ilvl w:val="0"/>
          <w:numId w:val="21"/>
        </w:numPr>
        <w:tabs>
          <w:tab w:val="left" w:pos="927"/>
        </w:tabs>
        <w:ind w:firstLine="740"/>
        <w:jc w:val="both"/>
      </w:pPr>
      <w:r>
        <w:rPr>
          <w:color w:val="000000"/>
          <w:lang w:eastAsia="ru-RU"/>
        </w:rPr>
        <w:t>несоответствие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30313D" w:rsidRDefault="0030313D" w:rsidP="00D7386D">
      <w:pPr>
        <w:pStyle w:val="1"/>
        <w:numPr>
          <w:ilvl w:val="0"/>
          <w:numId w:val="21"/>
        </w:numPr>
        <w:tabs>
          <w:tab w:val="left" w:pos="932"/>
        </w:tabs>
        <w:ind w:firstLine="740"/>
        <w:jc w:val="both"/>
      </w:pPr>
      <w:r>
        <w:rPr>
          <w:color w:val="000000"/>
          <w:lang w:eastAsia="ru-RU"/>
        </w:rPr>
        <w:t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Информация о принятом Главой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сельского поселения или лицом, исполняющем его обязанности, в соответствии с пунктом 19 настоящего Положения решении в течение </w:t>
      </w:r>
      <w:r w:rsidRPr="005813B9">
        <w:rPr>
          <w:iCs/>
          <w:color w:val="000000"/>
          <w:lang w:eastAsia="ru-RU"/>
        </w:rPr>
        <w:t>трех</w:t>
      </w:r>
      <w:r w:rsidRPr="005813B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указанным в нем почтовому адресу или адресу электронной почты.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5813B9">
        <w:rPr>
          <w:iCs/>
          <w:color w:val="000000"/>
          <w:lang w:eastAsia="ru-RU"/>
        </w:rPr>
        <w:t>двух</w:t>
      </w:r>
      <w:r>
        <w:rPr>
          <w:color w:val="000000"/>
          <w:lang w:eastAsia="ru-RU"/>
        </w:rPr>
        <w:t xml:space="preserve"> рабочих дней со дня окончания срока приема заявлений жителей ответственное лицо направляет указанную информацию в письменном виде председателю Совета депутатов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сельского поселения для принятия одного из следующих решений, которое оформляется в виде решения Совета депутатов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поселения:</w:t>
      </w:r>
    </w:p>
    <w:p w:rsidR="0030313D" w:rsidRDefault="0030313D" w:rsidP="005813B9">
      <w:pPr>
        <w:pStyle w:val="1"/>
        <w:numPr>
          <w:ilvl w:val="0"/>
          <w:numId w:val="22"/>
        </w:numPr>
        <w:tabs>
          <w:tab w:val="left" w:pos="922"/>
        </w:tabs>
        <w:ind w:firstLine="740"/>
        <w:jc w:val="both"/>
      </w:pPr>
      <w:r>
        <w:rPr>
          <w:color w:val="000000"/>
          <w:lang w:eastAsia="ru-RU"/>
        </w:rPr>
        <w:t>о пр</w:t>
      </w:r>
      <w:r w:rsidR="005A0AEF">
        <w:rPr>
          <w:color w:val="000000"/>
          <w:lang w:eastAsia="ru-RU"/>
        </w:rPr>
        <w:t>одлении срока приема заявлений Тёсово-Нетыльского</w:t>
      </w:r>
      <w:r w:rsidRPr="005813B9">
        <w:rPr>
          <w:color w:val="000000"/>
          <w:lang w:eastAsia="ru-RU"/>
        </w:rPr>
        <w:t xml:space="preserve"> сельского поселения</w:t>
      </w:r>
      <w:r>
        <w:rPr>
          <w:color w:val="000000"/>
          <w:lang w:eastAsia="ru-RU"/>
        </w:rPr>
        <w:t xml:space="preserve"> и переносе срока выполнения социально значимых работ;</w:t>
      </w:r>
    </w:p>
    <w:p w:rsidR="0030313D" w:rsidRDefault="0030313D" w:rsidP="005813B9">
      <w:pPr>
        <w:pStyle w:val="1"/>
        <w:numPr>
          <w:ilvl w:val="0"/>
          <w:numId w:val="22"/>
        </w:numPr>
        <w:tabs>
          <w:tab w:val="left" w:pos="927"/>
        </w:tabs>
        <w:ind w:firstLine="740"/>
        <w:jc w:val="both"/>
      </w:pPr>
      <w:r>
        <w:rPr>
          <w:color w:val="000000"/>
          <w:lang w:eastAsia="ru-RU"/>
        </w:rPr>
        <w:t xml:space="preserve">об отмене решения о привлечении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lastRenderedPageBreak/>
        <w:t>сельского поселения</w:t>
      </w:r>
      <w:r>
        <w:rPr>
          <w:color w:val="000000"/>
          <w:lang w:eastAsia="ru-RU"/>
        </w:rPr>
        <w:t xml:space="preserve"> к выполнению социально значимых работ.</w:t>
      </w:r>
    </w:p>
    <w:p w:rsidR="0030313D" w:rsidRPr="005813B9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>Представительный орган принимает решение, указанное в пункте 23 настоящего Положения, на очередном заседании.</w:t>
      </w:r>
    </w:p>
    <w:p w:rsidR="0030313D" w:rsidRDefault="0030313D" w:rsidP="005813B9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 xml:space="preserve"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решении представительного органа о привлечении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 xml:space="preserve"> к выполнению социально значимых работ.</w:t>
      </w:r>
    </w:p>
    <w:p w:rsidR="0030313D" w:rsidRDefault="0030313D" w:rsidP="005813B9">
      <w:pPr>
        <w:pStyle w:val="1"/>
        <w:numPr>
          <w:ilvl w:val="0"/>
          <w:numId w:val="17"/>
        </w:numPr>
        <w:tabs>
          <w:tab w:val="left" w:pos="1276"/>
        </w:tabs>
        <w:ind w:firstLine="740"/>
        <w:jc w:val="both"/>
      </w:pPr>
      <w:r>
        <w:rPr>
          <w:color w:val="000000"/>
          <w:lang w:eastAsia="ru-RU"/>
        </w:rPr>
        <w:t>Организация выполнения социально значимых работ включает в себя:</w:t>
      </w:r>
    </w:p>
    <w:p w:rsidR="0030313D" w:rsidRDefault="0030313D" w:rsidP="005813B9">
      <w:pPr>
        <w:pStyle w:val="1"/>
        <w:numPr>
          <w:ilvl w:val="0"/>
          <w:numId w:val="23"/>
        </w:numPr>
        <w:tabs>
          <w:tab w:val="left" w:pos="984"/>
        </w:tabs>
        <w:ind w:firstLine="740"/>
        <w:jc w:val="both"/>
      </w:pPr>
      <w:r>
        <w:rPr>
          <w:color w:val="000000"/>
          <w:lang w:eastAsia="ru-RU"/>
        </w:rPr>
        <w:t xml:space="preserve">обеспечение информирования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о видах социально значимых работ, времени и местах их проведения, местах сбора граждан;</w:t>
      </w:r>
    </w:p>
    <w:p w:rsidR="0030313D" w:rsidRDefault="0030313D" w:rsidP="005813B9">
      <w:pPr>
        <w:pStyle w:val="1"/>
        <w:numPr>
          <w:ilvl w:val="0"/>
          <w:numId w:val="23"/>
        </w:numPr>
        <w:tabs>
          <w:tab w:val="left" w:pos="993"/>
        </w:tabs>
        <w:ind w:firstLine="740"/>
        <w:jc w:val="both"/>
      </w:pPr>
      <w:r>
        <w:rPr>
          <w:color w:val="000000"/>
          <w:lang w:eastAsia="ru-RU"/>
        </w:rPr>
        <w:t>проведение инструктажа по технике безопасности;</w:t>
      </w:r>
    </w:p>
    <w:p w:rsidR="0030313D" w:rsidRDefault="0030313D" w:rsidP="00D7386D">
      <w:pPr>
        <w:pStyle w:val="1"/>
        <w:numPr>
          <w:ilvl w:val="0"/>
          <w:numId w:val="23"/>
        </w:numPr>
        <w:tabs>
          <w:tab w:val="left" w:pos="984"/>
        </w:tabs>
        <w:ind w:firstLine="740"/>
        <w:jc w:val="both"/>
      </w:pPr>
      <w:r>
        <w:rPr>
          <w:color w:val="000000"/>
          <w:lang w:eastAsia="ru-RU"/>
        </w:rPr>
        <w:t>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30313D" w:rsidRDefault="0030313D" w:rsidP="00D7386D">
      <w:pPr>
        <w:pStyle w:val="1"/>
        <w:numPr>
          <w:ilvl w:val="0"/>
          <w:numId w:val="23"/>
        </w:numPr>
        <w:tabs>
          <w:tab w:val="left" w:pos="984"/>
        </w:tabs>
        <w:ind w:firstLine="740"/>
        <w:jc w:val="both"/>
      </w:pPr>
      <w:r>
        <w:rPr>
          <w:color w:val="000000"/>
          <w:lang w:eastAsia="ru-RU"/>
        </w:rPr>
        <w:t>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30313D" w:rsidRDefault="0030313D" w:rsidP="005813B9">
      <w:pPr>
        <w:pStyle w:val="1"/>
        <w:numPr>
          <w:ilvl w:val="0"/>
          <w:numId w:val="23"/>
        </w:numPr>
        <w:tabs>
          <w:tab w:val="left" w:pos="993"/>
        </w:tabs>
        <w:ind w:firstLine="740"/>
        <w:jc w:val="both"/>
      </w:pPr>
      <w:r>
        <w:rPr>
          <w:color w:val="000000"/>
          <w:lang w:eastAsia="ru-RU"/>
        </w:rPr>
        <w:t>ведение учета времени выполнения социально значимых работ;</w:t>
      </w:r>
    </w:p>
    <w:p w:rsidR="0030313D" w:rsidRDefault="0030313D" w:rsidP="00D7386D">
      <w:pPr>
        <w:pStyle w:val="1"/>
        <w:numPr>
          <w:ilvl w:val="0"/>
          <w:numId w:val="23"/>
        </w:numPr>
        <w:tabs>
          <w:tab w:val="left" w:pos="985"/>
        </w:tabs>
        <w:ind w:firstLine="740"/>
        <w:jc w:val="both"/>
      </w:pPr>
      <w:r>
        <w:rPr>
          <w:color w:val="000000"/>
          <w:lang w:eastAsia="ru-RU"/>
        </w:rPr>
        <w:t>обеспечение непосредственного контроля проведения социально значимых работ.</w:t>
      </w:r>
    </w:p>
    <w:p w:rsidR="0030313D" w:rsidRPr="005813B9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5813B9">
        <w:rPr>
          <w:color w:val="000000"/>
          <w:lang w:eastAsia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Pr="005813B9">
        <w:rPr>
          <w:iCs/>
          <w:color w:val="000000"/>
          <w:lang w:eastAsia="ru-RU"/>
        </w:rPr>
        <w:t>трех</w:t>
      </w:r>
      <w:r w:rsidRPr="005813B9">
        <w:rPr>
          <w:color w:val="000000"/>
          <w:lang w:eastAsia="ru-RU"/>
        </w:rPr>
        <w:t xml:space="preserve"> рабочих дней со дня окончания проведения социально значимых работ представляет письменный отчет о результатах их выполнения предсе</w:t>
      </w:r>
      <w:r>
        <w:rPr>
          <w:color w:val="000000"/>
          <w:lang w:eastAsia="ru-RU"/>
        </w:rPr>
        <w:t>дателю представительного органа.</w:t>
      </w:r>
    </w:p>
    <w:p w:rsidR="0030313D" w:rsidRDefault="0030313D" w:rsidP="005813B9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 w:rsidRPr="005813B9">
        <w:rPr>
          <w:color w:val="000000"/>
          <w:lang w:eastAsia="ru-RU"/>
        </w:rPr>
        <w:t>О результатах выполнения социально значимых работ представительный орган, принявши</w:t>
      </w:r>
      <w:r>
        <w:rPr>
          <w:color w:val="000000"/>
          <w:lang w:eastAsia="ru-RU"/>
        </w:rPr>
        <w:t>й</w:t>
      </w:r>
      <w:r w:rsidRPr="005813B9">
        <w:rPr>
          <w:color w:val="000000"/>
          <w:lang w:eastAsia="ru-RU"/>
        </w:rPr>
        <w:t xml:space="preserve"> решение о привлечении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 xml:space="preserve">сельского поселения к выполнению социально значимых работ, информируют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>сельского поселения в порядке и способами, установленными пунктом 15 настоящего Положения.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30313D" w:rsidRDefault="0030313D" w:rsidP="00D7386D">
      <w:pPr>
        <w:pStyle w:val="1"/>
        <w:ind w:firstLine="740"/>
        <w:jc w:val="both"/>
      </w:pPr>
      <w:r>
        <w:rPr>
          <w:color w:val="000000"/>
          <w:lang w:eastAsia="ru-RU"/>
        </w:rPr>
        <w:t xml:space="preserve">К отношениям, возникающим в процессе привлечения жителей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 xml:space="preserve">сельского поселения </w:t>
      </w:r>
      <w:r>
        <w:rPr>
          <w:color w:val="000000"/>
          <w:lang w:eastAsia="ru-RU"/>
        </w:rPr>
        <w:t>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30313D" w:rsidRDefault="0030313D" w:rsidP="00D7386D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t>Финансирование расходов по организации и проведению социально значимых работ осуществляется за счет средств бюджета с</w:t>
      </w:r>
      <w:r w:rsidR="005A0AEF" w:rsidRPr="005A0AEF">
        <w:rPr>
          <w:color w:val="000000"/>
          <w:lang w:eastAsia="ru-RU"/>
        </w:rPr>
        <w:t xml:space="preserve">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="005A0AEF">
        <w:rPr>
          <w:iCs/>
          <w:color w:val="000000"/>
          <w:lang w:eastAsia="ru-RU"/>
        </w:rPr>
        <w:t>с</w:t>
      </w:r>
      <w:r>
        <w:rPr>
          <w:color w:val="000000"/>
          <w:lang w:eastAsia="ru-RU"/>
        </w:rPr>
        <w:t>ельского поселения.</w:t>
      </w:r>
    </w:p>
    <w:p w:rsidR="0030313D" w:rsidRPr="006865CA" w:rsidRDefault="0030313D" w:rsidP="006865CA">
      <w:pPr>
        <w:pStyle w:val="1"/>
        <w:numPr>
          <w:ilvl w:val="0"/>
          <w:numId w:val="17"/>
        </w:numPr>
        <w:tabs>
          <w:tab w:val="left" w:pos="1291"/>
        </w:tabs>
        <w:ind w:firstLine="740"/>
        <w:jc w:val="both"/>
      </w:pPr>
      <w:r>
        <w:rPr>
          <w:color w:val="000000"/>
          <w:lang w:eastAsia="ru-RU"/>
        </w:rPr>
        <w:lastRenderedPageBreak/>
        <w:t xml:space="preserve">Жители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>сельского поселения</w:t>
      </w:r>
      <w:r>
        <w:rPr>
          <w:color w:val="000000"/>
          <w:lang w:eastAsia="ru-RU"/>
        </w:rPr>
        <w:t xml:space="preserve">, привлеченные к выполнению социально значимых работ, могут быть награждены </w:t>
      </w:r>
      <w:r w:rsidRPr="005813B9">
        <w:rPr>
          <w:color w:val="000000"/>
          <w:lang w:eastAsia="ru-RU"/>
        </w:rPr>
        <w:t>Благодарственн</w:t>
      </w:r>
      <w:r>
        <w:rPr>
          <w:color w:val="000000"/>
          <w:lang w:eastAsia="ru-RU"/>
        </w:rPr>
        <w:t>ым письмом</w:t>
      </w:r>
      <w:r w:rsidRPr="005813B9">
        <w:rPr>
          <w:color w:val="000000"/>
          <w:lang w:eastAsia="ru-RU"/>
        </w:rPr>
        <w:t xml:space="preserve"> Главы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>сельского поселения и Почетной грамот</w:t>
      </w:r>
      <w:r>
        <w:rPr>
          <w:color w:val="000000"/>
          <w:lang w:eastAsia="ru-RU"/>
        </w:rPr>
        <w:t xml:space="preserve">ой </w:t>
      </w:r>
      <w:r w:rsidRPr="005813B9">
        <w:rPr>
          <w:color w:val="000000"/>
          <w:lang w:eastAsia="ru-RU"/>
        </w:rPr>
        <w:t xml:space="preserve">Администрации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 w:rsidRPr="005813B9">
        <w:rPr>
          <w:color w:val="000000"/>
          <w:lang w:eastAsia="ru-RU"/>
        </w:rPr>
        <w:t>сельского поселения</w:t>
      </w:r>
      <w:r>
        <w:t xml:space="preserve"> </w:t>
      </w:r>
      <w:r w:rsidRPr="005813B9">
        <w:rPr>
          <w:color w:val="000000"/>
          <w:lang w:eastAsia="ru-RU"/>
        </w:rPr>
        <w:t xml:space="preserve">в порядке, установленном </w:t>
      </w:r>
      <w:r>
        <w:rPr>
          <w:color w:val="000000"/>
          <w:lang w:eastAsia="ru-RU"/>
        </w:rPr>
        <w:t xml:space="preserve">постановлением Администрации </w:t>
      </w:r>
      <w:r w:rsidR="005A0AEF">
        <w:rPr>
          <w:color w:val="000000"/>
          <w:lang w:eastAsia="ru-RU"/>
        </w:rPr>
        <w:t>Тёсово-Нетыльского</w:t>
      </w:r>
      <w:r w:rsidR="005A0AEF" w:rsidRPr="00AC6FED">
        <w:rPr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поселения.</w:t>
      </w:r>
    </w:p>
    <w:sectPr w:rsidR="0030313D" w:rsidRPr="006865CA" w:rsidSect="00752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BB" w:rsidRDefault="00DB6FBB" w:rsidP="007D0693">
      <w:pPr>
        <w:spacing w:after="0"/>
      </w:pPr>
      <w:r>
        <w:separator/>
      </w:r>
    </w:p>
  </w:endnote>
  <w:endnote w:type="continuationSeparator" w:id="0">
    <w:p w:rsidR="00DB6FBB" w:rsidRDefault="00DB6FBB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BB" w:rsidRDefault="00DB6FBB" w:rsidP="007D0693">
      <w:pPr>
        <w:spacing w:after="0"/>
      </w:pPr>
      <w:r>
        <w:separator/>
      </w:r>
    </w:p>
  </w:footnote>
  <w:footnote w:type="continuationSeparator" w:id="0">
    <w:p w:rsidR="00DB6FBB" w:rsidRDefault="00DB6FBB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315566"/>
    <w:multiLevelType w:val="multilevel"/>
    <w:tmpl w:val="DB083C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000372"/>
    <w:multiLevelType w:val="multilevel"/>
    <w:tmpl w:val="B67092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AE3330"/>
    <w:multiLevelType w:val="multilevel"/>
    <w:tmpl w:val="FDDC9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4A4AED"/>
    <w:multiLevelType w:val="multilevel"/>
    <w:tmpl w:val="3CE6CC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E60528"/>
    <w:multiLevelType w:val="multilevel"/>
    <w:tmpl w:val="F9A03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AE3F88"/>
    <w:multiLevelType w:val="multilevel"/>
    <w:tmpl w:val="FED61F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8D87F67"/>
    <w:multiLevelType w:val="multilevel"/>
    <w:tmpl w:val="E098A5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D13D64"/>
    <w:multiLevelType w:val="multilevel"/>
    <w:tmpl w:val="B87AD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4AF523C"/>
    <w:multiLevelType w:val="multilevel"/>
    <w:tmpl w:val="0C2E91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8E8647A"/>
    <w:multiLevelType w:val="multilevel"/>
    <w:tmpl w:val="C32E58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4955000"/>
    <w:multiLevelType w:val="multilevel"/>
    <w:tmpl w:val="B4325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  <w:lvlOverride w:ilvl="0">
      <w:startOverride w:val="1"/>
    </w:lvlOverride>
  </w:num>
  <w:num w:numId="2">
    <w:abstractNumId w:val="13"/>
    <w:lvlOverride w:ilvl="0">
      <w:startOverride w:val="5"/>
    </w:lvlOverride>
  </w:num>
  <w:num w:numId="3">
    <w:abstractNumId w:val="21"/>
    <w:lvlOverride w:ilvl="0">
      <w:startOverride w:val="7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9"/>
  </w:num>
  <w:num w:numId="9">
    <w:abstractNumId w:val="0"/>
  </w:num>
  <w:num w:numId="10">
    <w:abstractNumId w:val="12"/>
  </w:num>
  <w:num w:numId="11">
    <w:abstractNumId w:val="22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7"/>
  </w:num>
  <w:num w:numId="18">
    <w:abstractNumId w:val="4"/>
  </w:num>
  <w:num w:numId="19">
    <w:abstractNumId w:val="15"/>
  </w:num>
  <w:num w:numId="20">
    <w:abstractNumId w:val="20"/>
  </w:num>
  <w:num w:numId="21">
    <w:abstractNumId w:val="6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046F6E"/>
    <w:rsid w:val="00143DD7"/>
    <w:rsid w:val="001B537A"/>
    <w:rsid w:val="00246D13"/>
    <w:rsid w:val="00270D66"/>
    <w:rsid w:val="002A4A97"/>
    <w:rsid w:val="0030313D"/>
    <w:rsid w:val="00321E40"/>
    <w:rsid w:val="003D4A64"/>
    <w:rsid w:val="00403F6B"/>
    <w:rsid w:val="004267DB"/>
    <w:rsid w:val="00495D2E"/>
    <w:rsid w:val="004C50C9"/>
    <w:rsid w:val="00515913"/>
    <w:rsid w:val="00570546"/>
    <w:rsid w:val="005813B9"/>
    <w:rsid w:val="005A0AEF"/>
    <w:rsid w:val="005D5614"/>
    <w:rsid w:val="0066517D"/>
    <w:rsid w:val="006865CA"/>
    <w:rsid w:val="00720432"/>
    <w:rsid w:val="0075269B"/>
    <w:rsid w:val="00770BCA"/>
    <w:rsid w:val="007D0693"/>
    <w:rsid w:val="007D5371"/>
    <w:rsid w:val="00841EDC"/>
    <w:rsid w:val="0086200B"/>
    <w:rsid w:val="008D5F0E"/>
    <w:rsid w:val="00914E00"/>
    <w:rsid w:val="00965D8E"/>
    <w:rsid w:val="009A414A"/>
    <w:rsid w:val="00A31CC0"/>
    <w:rsid w:val="00A610BE"/>
    <w:rsid w:val="00A773C7"/>
    <w:rsid w:val="00A85566"/>
    <w:rsid w:val="00A909A6"/>
    <w:rsid w:val="00AC6FED"/>
    <w:rsid w:val="00B021BA"/>
    <w:rsid w:val="00B5606E"/>
    <w:rsid w:val="00BA71C0"/>
    <w:rsid w:val="00BB7D37"/>
    <w:rsid w:val="00C14972"/>
    <w:rsid w:val="00C82DD3"/>
    <w:rsid w:val="00CE7775"/>
    <w:rsid w:val="00D17C79"/>
    <w:rsid w:val="00D371D8"/>
    <w:rsid w:val="00D67F42"/>
    <w:rsid w:val="00D7386D"/>
    <w:rsid w:val="00DB5438"/>
    <w:rsid w:val="00DB6FBB"/>
    <w:rsid w:val="00DB7C68"/>
    <w:rsid w:val="00DE0D56"/>
    <w:rsid w:val="00E82825"/>
    <w:rsid w:val="00ED3DD6"/>
    <w:rsid w:val="00ED44AA"/>
    <w:rsid w:val="00EF5AA9"/>
    <w:rsid w:val="00F10FFA"/>
    <w:rsid w:val="00F82F7D"/>
    <w:rsid w:val="00FC39EC"/>
    <w:rsid w:val="00FF008F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65AD66F-3E29-4D01-9957-30D1DCAD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pPr>
      <w:spacing w:after="20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517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6651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D44AA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44AA"/>
    <w:rPr>
      <w:rFonts w:ascii="Segoe UI" w:hAnsi="Segoe UI"/>
      <w:sz w:val="18"/>
      <w:lang w:val="x-none" w:eastAsia="ru-RU"/>
    </w:rPr>
  </w:style>
  <w:style w:type="paragraph" w:styleId="a5">
    <w:name w:val="header"/>
    <w:basedOn w:val="a"/>
    <w:link w:val="a6"/>
    <w:uiPriority w:val="99"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0693"/>
    <w:rPr>
      <w:rFonts w:eastAsia="Times New Roman"/>
      <w:lang w:val="x-none" w:eastAsia="ru-RU"/>
    </w:rPr>
  </w:style>
  <w:style w:type="paragraph" w:styleId="a7">
    <w:name w:val="footer"/>
    <w:basedOn w:val="a"/>
    <w:link w:val="a8"/>
    <w:uiPriority w:val="99"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0693"/>
    <w:rPr>
      <w:rFonts w:eastAsia="Times New Roman"/>
      <w:lang w:val="x-none" w:eastAsia="ru-RU"/>
    </w:rPr>
  </w:style>
  <w:style w:type="character" w:customStyle="1" w:styleId="a9">
    <w:name w:val="Основной текст_"/>
    <w:link w:val="1"/>
    <w:uiPriority w:val="99"/>
    <w:locked/>
    <w:rsid w:val="0075269B"/>
    <w:rPr>
      <w:rFonts w:ascii="Times New Roman" w:hAnsi="Times New Roman"/>
      <w:sz w:val="28"/>
    </w:rPr>
  </w:style>
  <w:style w:type="paragraph" w:customStyle="1" w:styleId="1">
    <w:name w:val="Основной текст1"/>
    <w:basedOn w:val="a"/>
    <w:link w:val="a9"/>
    <w:uiPriority w:val="99"/>
    <w:rsid w:val="0075269B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Сноска_"/>
    <w:link w:val="ab"/>
    <w:uiPriority w:val="99"/>
    <w:locked/>
    <w:rsid w:val="00D7386D"/>
    <w:rPr>
      <w:rFonts w:ascii="Times New Roman" w:hAnsi="Times New Roman"/>
      <w:sz w:val="20"/>
    </w:rPr>
  </w:style>
  <w:style w:type="character" w:customStyle="1" w:styleId="2">
    <w:name w:val="Основной текст (2)_"/>
    <w:link w:val="20"/>
    <w:uiPriority w:val="99"/>
    <w:locked/>
    <w:rsid w:val="00D7386D"/>
    <w:rPr>
      <w:rFonts w:ascii="Times New Roman" w:hAnsi="Times New Roman"/>
      <w:sz w:val="20"/>
    </w:rPr>
  </w:style>
  <w:style w:type="paragraph" w:customStyle="1" w:styleId="ab">
    <w:name w:val="Сноска"/>
    <w:basedOn w:val="a"/>
    <w:link w:val="aa"/>
    <w:uiPriority w:val="99"/>
    <w:rsid w:val="00D7386D"/>
    <w:pPr>
      <w:widowControl w:val="0"/>
      <w:spacing w:after="0"/>
    </w:pPr>
    <w:rPr>
      <w:rFonts w:ascii="Times New Roman" w:hAnsi="Times New Roman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D7386D"/>
    <w:pPr>
      <w:widowControl w:val="0"/>
      <w:spacing w:after="0"/>
      <w:ind w:firstLine="740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2023-08-17T05:54:00Z</cp:lastPrinted>
  <dcterms:created xsi:type="dcterms:W3CDTF">2023-08-17T13:05:00Z</dcterms:created>
  <dcterms:modified xsi:type="dcterms:W3CDTF">2023-08-17T13:05:00Z</dcterms:modified>
</cp:coreProperties>
</file>